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A18E" w14:textId="77777777" w:rsidR="0018004B" w:rsidRPr="00AA1588" w:rsidRDefault="0018004B" w:rsidP="0018004B">
      <w:pPr>
        <w:ind w:firstLine="709"/>
        <w:jc w:val="center"/>
        <w:rPr>
          <w:sz w:val="24"/>
          <w:szCs w:val="24"/>
        </w:rPr>
      </w:pPr>
      <w:r w:rsidRPr="00AA1588">
        <w:rPr>
          <w:sz w:val="24"/>
          <w:szCs w:val="24"/>
        </w:rPr>
        <w:t>КРИТЕРИЈУМ ОЦЕЊИВАЊА ЗА ЕНГЛЕСКИ ЈЕЗИК</w:t>
      </w:r>
    </w:p>
    <w:p w14:paraId="104886C0" w14:textId="77777777" w:rsidR="0018004B" w:rsidRPr="00AA1588" w:rsidRDefault="0018004B" w:rsidP="0018004B">
      <w:pPr>
        <w:jc w:val="both"/>
        <w:rPr>
          <w:sz w:val="24"/>
          <w:szCs w:val="24"/>
        </w:rPr>
      </w:pPr>
    </w:p>
    <w:p w14:paraId="49663623" w14:textId="77777777" w:rsidR="0018004B" w:rsidRPr="00AA1588" w:rsidRDefault="0018004B" w:rsidP="0018004B">
      <w:pPr>
        <w:jc w:val="both"/>
        <w:rPr>
          <w:sz w:val="24"/>
          <w:szCs w:val="24"/>
        </w:rPr>
      </w:pPr>
      <w:r w:rsidRPr="00AA1588">
        <w:rPr>
          <w:sz w:val="24"/>
          <w:szCs w:val="24"/>
        </w:rPr>
        <w:t>Стручно веће страних језика, наставници енглеског језика</w:t>
      </w:r>
    </w:p>
    <w:p w14:paraId="7137B401" w14:textId="77777777" w:rsidR="0018004B" w:rsidRPr="00AA1588" w:rsidRDefault="0018004B" w:rsidP="0018004B">
      <w:pPr>
        <w:ind w:firstLine="709"/>
        <w:jc w:val="both"/>
        <w:rPr>
          <w:sz w:val="24"/>
          <w:szCs w:val="24"/>
        </w:rPr>
      </w:pPr>
    </w:p>
    <w:p w14:paraId="01017BA9" w14:textId="77777777" w:rsidR="0018004B" w:rsidRPr="00AA1588" w:rsidRDefault="0018004B" w:rsidP="0018004B">
      <w:pPr>
        <w:ind w:firstLine="709"/>
        <w:jc w:val="center"/>
        <w:rPr>
          <w:sz w:val="24"/>
          <w:szCs w:val="24"/>
        </w:rPr>
      </w:pPr>
      <w:r w:rsidRPr="00AA1588">
        <w:rPr>
          <w:sz w:val="24"/>
          <w:szCs w:val="24"/>
        </w:rPr>
        <w:t>РАЗРЕДНА НАСТАВА</w:t>
      </w:r>
    </w:p>
    <w:p w14:paraId="30F1A816" w14:textId="77777777" w:rsidR="0018004B" w:rsidRPr="00AA1588" w:rsidRDefault="0018004B" w:rsidP="0018004B">
      <w:pPr>
        <w:ind w:firstLine="709"/>
        <w:jc w:val="both"/>
        <w:rPr>
          <w:sz w:val="24"/>
          <w:szCs w:val="24"/>
        </w:rPr>
      </w:pPr>
    </w:p>
    <w:p w14:paraId="41CA157B" w14:textId="77777777" w:rsidR="0018004B" w:rsidRPr="00AA1588" w:rsidRDefault="0018004B" w:rsidP="0018004B">
      <w:pPr>
        <w:ind w:firstLine="709"/>
        <w:jc w:val="center"/>
        <w:rPr>
          <w:b/>
          <w:bCs/>
          <w:sz w:val="24"/>
          <w:szCs w:val="24"/>
        </w:rPr>
      </w:pPr>
      <w:r w:rsidRPr="00AA1588">
        <w:rPr>
          <w:b/>
          <w:bCs/>
          <w:sz w:val="24"/>
          <w:szCs w:val="24"/>
        </w:rPr>
        <w:t>ПРВИ разред:</w:t>
      </w:r>
    </w:p>
    <w:p w14:paraId="00A6EB96" w14:textId="77777777" w:rsidR="0018004B" w:rsidRPr="00AA1588" w:rsidRDefault="0018004B" w:rsidP="0018004B">
      <w:pPr>
        <w:ind w:firstLine="709"/>
        <w:jc w:val="both"/>
        <w:rPr>
          <w:sz w:val="24"/>
          <w:szCs w:val="24"/>
        </w:rPr>
      </w:pPr>
    </w:p>
    <w:p w14:paraId="1EA897D6" w14:textId="77777777" w:rsidR="0018004B" w:rsidRPr="00AA1588" w:rsidRDefault="0018004B" w:rsidP="0018004B">
      <w:pPr>
        <w:ind w:firstLine="709"/>
        <w:jc w:val="both"/>
        <w:rPr>
          <w:sz w:val="24"/>
          <w:szCs w:val="24"/>
          <w:lang w:eastAsia="zh-CN"/>
        </w:rPr>
      </w:pPr>
      <w:r w:rsidRPr="00AA1588">
        <w:rPr>
          <w:sz w:val="24"/>
          <w:szCs w:val="24"/>
        </w:rPr>
        <w:t xml:space="preserve">Ученици првог разреда се у току школске године оцењују описно. </w:t>
      </w:r>
      <w:r w:rsidRPr="00AA1588">
        <w:rPr>
          <w:sz w:val="24"/>
          <w:szCs w:val="24"/>
          <w:lang w:eastAsia="zh-CN"/>
        </w:rPr>
        <w:t>Описна оцена</w:t>
      </w:r>
      <w:r w:rsidRPr="00AA1588">
        <w:rPr>
          <w:sz w:val="24"/>
          <w:szCs w:val="24"/>
          <w:lang w:val="sr-Cyrl-RS" w:eastAsia="zh-CN"/>
        </w:rPr>
        <w:t xml:space="preserve"> </w:t>
      </w:r>
      <w:r w:rsidRPr="00AA1588">
        <w:rPr>
          <w:sz w:val="24"/>
          <w:szCs w:val="24"/>
          <w:lang w:eastAsia="zh-CN"/>
        </w:rPr>
        <w:t>представља опис постигнућа ученика у остваривању исхода, циљева и задатка</w:t>
      </w:r>
      <w:r w:rsidRPr="00AA1588">
        <w:rPr>
          <w:sz w:val="24"/>
          <w:szCs w:val="24"/>
          <w:lang w:val="sr-Cyrl-RS" w:eastAsia="zh-CN"/>
        </w:rPr>
        <w:t xml:space="preserve"> </w:t>
      </w:r>
      <w:r w:rsidRPr="00AA1588">
        <w:rPr>
          <w:sz w:val="24"/>
          <w:szCs w:val="24"/>
          <w:lang w:eastAsia="zh-CN"/>
        </w:rPr>
        <w:t>прописаних планом и програмом наставе и учења, као и степена ангажовања и</w:t>
      </w:r>
      <w:r w:rsidRPr="00AA1588">
        <w:rPr>
          <w:sz w:val="24"/>
          <w:szCs w:val="24"/>
          <w:lang w:val="sr-Cyrl-RS" w:eastAsia="zh-CN"/>
        </w:rPr>
        <w:t xml:space="preserve"> </w:t>
      </w:r>
      <w:r w:rsidRPr="00AA1588">
        <w:rPr>
          <w:sz w:val="24"/>
          <w:szCs w:val="24"/>
          <w:lang w:eastAsia="zh-CN"/>
        </w:rPr>
        <w:t>напредовања ученика.</w:t>
      </w:r>
    </w:p>
    <w:p w14:paraId="44D5A504" w14:textId="77777777" w:rsidR="0018004B" w:rsidRPr="00AA1588" w:rsidRDefault="0018004B" w:rsidP="0018004B">
      <w:pPr>
        <w:ind w:firstLine="709"/>
        <w:jc w:val="both"/>
        <w:rPr>
          <w:sz w:val="24"/>
          <w:szCs w:val="24"/>
          <w:lang w:eastAsia="zh-CN"/>
        </w:rPr>
      </w:pPr>
      <w:r w:rsidRPr="00AA1588">
        <w:rPr>
          <w:sz w:val="24"/>
          <w:szCs w:val="24"/>
          <w:lang w:eastAsia="zh-CN"/>
        </w:rPr>
        <w:t>Наставник током целе школске</w:t>
      </w:r>
      <w:r>
        <w:rPr>
          <w:sz w:val="24"/>
          <w:szCs w:val="24"/>
          <w:lang w:val="sr-Cyrl-RS" w:eastAsia="zh-CN"/>
        </w:rPr>
        <w:t xml:space="preserve"> </w:t>
      </w:r>
      <w:r w:rsidRPr="00AA1588">
        <w:rPr>
          <w:sz w:val="24"/>
          <w:szCs w:val="24"/>
          <w:lang w:eastAsia="zh-CN"/>
        </w:rPr>
        <w:t>године континуирано води евиденцију о напредовању,</w:t>
      </w:r>
      <w:r w:rsidRPr="00AA1588">
        <w:rPr>
          <w:sz w:val="24"/>
          <w:szCs w:val="24"/>
          <w:lang w:val="sr-Cyrl-RS" w:eastAsia="zh-CN"/>
        </w:rPr>
        <w:t xml:space="preserve"> </w:t>
      </w:r>
      <w:r w:rsidRPr="00AA1588">
        <w:rPr>
          <w:sz w:val="24"/>
          <w:szCs w:val="24"/>
          <w:lang w:eastAsia="zh-CN"/>
        </w:rPr>
        <w:t>ангажовању, постигнућима и активностима ученика на часовима.</w:t>
      </w:r>
    </w:p>
    <w:p w14:paraId="5328593D" w14:textId="77777777" w:rsidR="0018004B" w:rsidRDefault="0018004B" w:rsidP="0018004B">
      <w:pPr>
        <w:ind w:firstLine="709"/>
        <w:jc w:val="both"/>
        <w:rPr>
          <w:sz w:val="24"/>
          <w:szCs w:val="24"/>
          <w:lang w:eastAsia="zh-CN"/>
        </w:rPr>
      </w:pPr>
    </w:p>
    <w:p w14:paraId="4DF465F5" w14:textId="77777777" w:rsidR="0018004B" w:rsidRPr="00AA1588" w:rsidRDefault="0018004B" w:rsidP="0018004B">
      <w:pPr>
        <w:ind w:firstLine="709"/>
        <w:jc w:val="both"/>
        <w:rPr>
          <w:sz w:val="24"/>
          <w:szCs w:val="24"/>
          <w:lang w:eastAsia="zh-CN"/>
        </w:rPr>
      </w:pPr>
      <w:r w:rsidRPr="00AA1588">
        <w:rPr>
          <w:sz w:val="24"/>
          <w:szCs w:val="24"/>
          <w:lang w:eastAsia="zh-CN"/>
        </w:rPr>
        <w:t xml:space="preserve">Ученик првог разреда је </w:t>
      </w:r>
      <w:r w:rsidRPr="00AA1588">
        <w:rPr>
          <w:b/>
          <w:bCs/>
          <w:sz w:val="24"/>
          <w:szCs w:val="24"/>
          <w:lang w:eastAsia="zh-CN"/>
        </w:rPr>
        <w:t>у потпуности савладао предвиђене наставне садржаје</w:t>
      </w:r>
      <w:r w:rsidRPr="00AA1588">
        <w:rPr>
          <w:sz w:val="24"/>
          <w:szCs w:val="24"/>
          <w:lang w:eastAsia="zh-CN"/>
        </w:rPr>
        <w:t xml:space="preserve"> уколико</w:t>
      </w:r>
      <w:r w:rsidRPr="00AA1588">
        <w:rPr>
          <w:sz w:val="24"/>
          <w:szCs w:val="24"/>
          <w:lang w:val="sr-Cyrl-RS" w:eastAsia="zh-CN"/>
        </w:rPr>
        <w:t xml:space="preserve"> </w:t>
      </w:r>
      <w:r w:rsidRPr="00AA1588">
        <w:rPr>
          <w:sz w:val="24"/>
          <w:szCs w:val="24"/>
          <w:lang w:eastAsia="zh-CN"/>
        </w:rPr>
        <w:t>наставник процени да су сви</w:t>
      </w:r>
      <w:r w:rsidRPr="00AA1588">
        <w:rPr>
          <w:sz w:val="24"/>
          <w:szCs w:val="24"/>
          <w:lang w:val="sr-Cyrl-RS" w:eastAsia="zh-CN"/>
        </w:rPr>
        <w:t xml:space="preserve"> </w:t>
      </w:r>
      <w:r w:rsidRPr="00AA1588">
        <w:rPr>
          <w:sz w:val="24"/>
          <w:szCs w:val="24"/>
          <w:lang w:eastAsia="zh-CN"/>
        </w:rPr>
        <w:t>дефинисани исходи испуњени уз самостално напредовање</w:t>
      </w:r>
      <w:r w:rsidRPr="00AA1588">
        <w:rPr>
          <w:sz w:val="24"/>
          <w:szCs w:val="24"/>
          <w:lang w:val="sr-Cyrl-RS" w:eastAsia="zh-CN"/>
        </w:rPr>
        <w:t xml:space="preserve"> </w:t>
      </w:r>
      <w:r w:rsidRPr="00AA1588">
        <w:rPr>
          <w:sz w:val="24"/>
          <w:szCs w:val="24"/>
          <w:lang w:eastAsia="zh-CN"/>
        </w:rPr>
        <w:t>и стално ангажовање ученика:</w:t>
      </w:r>
    </w:p>
    <w:p w14:paraId="33F837F4" w14:textId="77777777" w:rsidR="0018004B" w:rsidRPr="00D3210F" w:rsidRDefault="0018004B" w:rsidP="0018004B">
      <w:pPr>
        <w:pStyle w:val="ListParagraph"/>
        <w:widowControl/>
        <w:numPr>
          <w:ilvl w:val="0"/>
          <w:numId w:val="5"/>
        </w:numPr>
        <w:autoSpaceDE/>
        <w:autoSpaceDN/>
        <w:contextualSpacing/>
        <w:jc w:val="both"/>
        <w:rPr>
          <w:sz w:val="24"/>
          <w:szCs w:val="24"/>
          <w:lang w:eastAsia="zh-CN"/>
        </w:rPr>
      </w:pPr>
      <w:r w:rsidRPr="00D3210F">
        <w:rPr>
          <w:sz w:val="24"/>
          <w:szCs w:val="24"/>
          <w:lang w:eastAsia="zh-CN"/>
        </w:rPr>
        <w:t xml:space="preserve"> Ученик разуме фреквентне и уобичајене усмене исказе, као и кратке, једноставне</w:t>
      </w:r>
      <w:r w:rsidRPr="00D3210F">
        <w:rPr>
          <w:sz w:val="24"/>
          <w:szCs w:val="24"/>
          <w:lang w:val="sr-Cyrl-RS" w:eastAsia="zh-CN"/>
        </w:rPr>
        <w:t xml:space="preserve"> </w:t>
      </w:r>
      <w:r w:rsidRPr="00D3210F">
        <w:rPr>
          <w:sz w:val="24"/>
          <w:szCs w:val="24"/>
          <w:lang w:eastAsia="zh-CN"/>
        </w:rPr>
        <w:t>усмене прилоге везане за познате теме, појаве и догађаје.</w:t>
      </w:r>
    </w:p>
    <w:p w14:paraId="54875E36" w14:textId="77777777" w:rsidR="0018004B" w:rsidRPr="00D3210F" w:rsidRDefault="0018004B" w:rsidP="0018004B">
      <w:pPr>
        <w:pStyle w:val="ListParagraph"/>
        <w:widowControl/>
        <w:numPr>
          <w:ilvl w:val="0"/>
          <w:numId w:val="5"/>
        </w:numPr>
        <w:autoSpaceDE/>
        <w:autoSpaceDN/>
        <w:contextualSpacing/>
        <w:jc w:val="both"/>
        <w:rPr>
          <w:sz w:val="24"/>
          <w:szCs w:val="24"/>
          <w:lang w:eastAsia="zh-CN"/>
        </w:rPr>
      </w:pPr>
      <w:r w:rsidRPr="00D3210F">
        <w:rPr>
          <w:sz w:val="24"/>
          <w:szCs w:val="24"/>
          <w:lang w:eastAsia="zh-CN"/>
        </w:rPr>
        <w:t xml:space="preserve"> Обавља основне језичке функције (давање и тражење, тј. размена информација о</w:t>
      </w:r>
      <w:r w:rsidRPr="00D3210F">
        <w:rPr>
          <w:sz w:val="24"/>
          <w:szCs w:val="24"/>
          <w:lang w:val="sr-Cyrl-RS" w:eastAsia="zh-CN"/>
        </w:rPr>
        <w:t xml:space="preserve"> </w:t>
      </w:r>
      <w:r w:rsidRPr="00D3210F">
        <w:rPr>
          <w:sz w:val="24"/>
          <w:szCs w:val="24"/>
          <w:lang w:eastAsia="zh-CN"/>
        </w:rPr>
        <w:t>искуствено блиским ситуацијима и појавама, једноставно исказивање идеја и</w:t>
      </w:r>
      <w:r w:rsidRPr="00D3210F">
        <w:rPr>
          <w:sz w:val="24"/>
          <w:szCs w:val="24"/>
          <w:lang w:val="sr-Cyrl-RS" w:eastAsia="zh-CN"/>
        </w:rPr>
        <w:t xml:space="preserve"> </w:t>
      </w:r>
      <w:r w:rsidRPr="00D3210F">
        <w:rPr>
          <w:sz w:val="24"/>
          <w:szCs w:val="24"/>
          <w:lang w:eastAsia="zh-CN"/>
        </w:rPr>
        <w:t>мишљења).</w:t>
      </w:r>
    </w:p>
    <w:p w14:paraId="68361DE6" w14:textId="77777777" w:rsidR="0018004B" w:rsidRPr="00D3210F" w:rsidRDefault="0018004B" w:rsidP="0018004B">
      <w:pPr>
        <w:pStyle w:val="ListParagraph"/>
        <w:widowControl/>
        <w:numPr>
          <w:ilvl w:val="0"/>
          <w:numId w:val="5"/>
        </w:numPr>
        <w:autoSpaceDE/>
        <w:autoSpaceDN/>
        <w:contextualSpacing/>
        <w:jc w:val="both"/>
        <w:rPr>
          <w:sz w:val="24"/>
          <w:szCs w:val="24"/>
          <w:lang w:eastAsia="zh-CN"/>
        </w:rPr>
      </w:pPr>
      <w:r w:rsidRPr="00D3210F">
        <w:rPr>
          <w:sz w:val="24"/>
          <w:szCs w:val="24"/>
          <w:lang w:eastAsia="zh-CN"/>
        </w:rPr>
        <w:t xml:space="preserve"> Ученик правилно изговара све гласове и гласовне групе</w:t>
      </w:r>
      <w:r>
        <w:rPr>
          <w:sz w:val="24"/>
          <w:szCs w:val="24"/>
          <w:lang w:val="sr-Cyrl-RS" w:eastAsia="zh-CN"/>
        </w:rPr>
        <w:t>.</w:t>
      </w:r>
    </w:p>
    <w:p w14:paraId="7F25EA0D" w14:textId="77777777" w:rsidR="0018004B" w:rsidRPr="00AA1588" w:rsidRDefault="0018004B" w:rsidP="0018004B">
      <w:pPr>
        <w:ind w:firstLine="709"/>
        <w:jc w:val="both"/>
        <w:rPr>
          <w:sz w:val="24"/>
          <w:szCs w:val="24"/>
          <w:lang w:eastAsia="zh-CN"/>
        </w:rPr>
      </w:pPr>
    </w:p>
    <w:p w14:paraId="6C90EB55" w14:textId="77777777" w:rsidR="0018004B" w:rsidRPr="00AA1588" w:rsidRDefault="0018004B" w:rsidP="0018004B">
      <w:pPr>
        <w:ind w:firstLine="709"/>
        <w:jc w:val="both"/>
        <w:rPr>
          <w:sz w:val="24"/>
          <w:szCs w:val="24"/>
          <w:lang w:eastAsia="zh-CN"/>
        </w:rPr>
      </w:pPr>
      <w:r w:rsidRPr="00AA1588">
        <w:rPr>
          <w:sz w:val="24"/>
          <w:szCs w:val="24"/>
          <w:lang w:eastAsia="zh-CN"/>
        </w:rPr>
        <w:t>Ученик коме је потребна мања помоћ наставника за остваривање неких од</w:t>
      </w:r>
      <w:r w:rsidRPr="00AA1588">
        <w:rPr>
          <w:sz w:val="24"/>
          <w:szCs w:val="24"/>
          <w:lang w:val="sr-Cyrl-RS" w:eastAsia="zh-CN"/>
        </w:rPr>
        <w:t xml:space="preserve"> </w:t>
      </w:r>
      <w:r w:rsidRPr="00AA1588">
        <w:rPr>
          <w:sz w:val="24"/>
          <w:szCs w:val="24"/>
          <w:lang w:eastAsia="zh-CN"/>
        </w:rPr>
        <w:t>дефинисаних исхода на</w:t>
      </w:r>
      <w:r>
        <w:rPr>
          <w:sz w:val="24"/>
          <w:szCs w:val="24"/>
          <w:lang w:val="sr-Cyrl-RS" w:eastAsia="zh-CN"/>
        </w:rPr>
        <w:t xml:space="preserve"> </w:t>
      </w:r>
      <w:r w:rsidRPr="00AA1588">
        <w:rPr>
          <w:sz w:val="24"/>
          <w:szCs w:val="24"/>
          <w:lang w:eastAsia="zh-CN"/>
        </w:rPr>
        <w:t xml:space="preserve">часовима, сматра се да је </w:t>
      </w:r>
      <w:r w:rsidRPr="00D3210F">
        <w:rPr>
          <w:b/>
          <w:bCs/>
          <w:sz w:val="24"/>
          <w:szCs w:val="24"/>
          <w:lang w:eastAsia="zh-CN"/>
        </w:rPr>
        <w:t>савладао предвиђене наставне</w:t>
      </w:r>
      <w:r w:rsidRPr="00D3210F">
        <w:rPr>
          <w:b/>
          <w:bCs/>
          <w:sz w:val="24"/>
          <w:szCs w:val="24"/>
          <w:lang w:val="sr-Cyrl-RS" w:eastAsia="zh-CN"/>
        </w:rPr>
        <w:t xml:space="preserve"> </w:t>
      </w:r>
      <w:r w:rsidRPr="00D3210F">
        <w:rPr>
          <w:b/>
          <w:bCs/>
          <w:sz w:val="24"/>
          <w:szCs w:val="24"/>
          <w:lang w:eastAsia="zh-CN"/>
        </w:rPr>
        <w:t>садржаје</w:t>
      </w:r>
      <w:r w:rsidRPr="00AA1588">
        <w:rPr>
          <w:sz w:val="24"/>
          <w:szCs w:val="24"/>
          <w:lang w:eastAsia="zh-CN"/>
        </w:rPr>
        <w:t>:</w:t>
      </w:r>
    </w:p>
    <w:p w14:paraId="0EA10A67" w14:textId="77777777" w:rsidR="0018004B" w:rsidRPr="00D3210F" w:rsidRDefault="0018004B" w:rsidP="0018004B">
      <w:pPr>
        <w:pStyle w:val="ListParagraph"/>
        <w:widowControl/>
        <w:numPr>
          <w:ilvl w:val="0"/>
          <w:numId w:val="6"/>
        </w:numPr>
        <w:autoSpaceDE/>
        <w:autoSpaceDN/>
        <w:contextualSpacing/>
        <w:jc w:val="both"/>
        <w:rPr>
          <w:sz w:val="24"/>
          <w:szCs w:val="24"/>
          <w:lang w:eastAsia="zh-CN"/>
        </w:rPr>
      </w:pPr>
      <w:r w:rsidRPr="00D3210F">
        <w:rPr>
          <w:sz w:val="24"/>
          <w:szCs w:val="24"/>
          <w:lang w:eastAsia="zh-CN"/>
        </w:rPr>
        <w:t xml:space="preserve"> Ученик разуме најфреквентније речи и изразе из свакодневног спорог и</w:t>
      </w:r>
      <w:r w:rsidRPr="00D3210F">
        <w:rPr>
          <w:sz w:val="24"/>
          <w:szCs w:val="24"/>
          <w:lang w:val="sr-Cyrl-RS" w:eastAsia="zh-CN"/>
        </w:rPr>
        <w:t xml:space="preserve"> </w:t>
      </w:r>
      <w:r w:rsidRPr="00D3210F">
        <w:rPr>
          <w:sz w:val="24"/>
          <w:szCs w:val="24"/>
          <w:lang w:eastAsia="zh-CN"/>
        </w:rPr>
        <w:t>разговетног говора.</w:t>
      </w:r>
    </w:p>
    <w:p w14:paraId="5318C1E5" w14:textId="77777777" w:rsidR="0018004B" w:rsidRPr="00D3210F" w:rsidRDefault="0018004B" w:rsidP="0018004B">
      <w:pPr>
        <w:pStyle w:val="ListParagraph"/>
        <w:widowControl/>
        <w:numPr>
          <w:ilvl w:val="0"/>
          <w:numId w:val="6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sr-Cyrl-RS" w:eastAsia="zh-CN"/>
        </w:rPr>
        <w:t xml:space="preserve"> </w:t>
      </w:r>
      <w:r w:rsidRPr="00D3210F">
        <w:rPr>
          <w:sz w:val="24"/>
          <w:szCs w:val="24"/>
        </w:rPr>
        <w:t>Уме да обави основне комуникативне</w:t>
      </w:r>
      <w:r w:rsidRPr="00D3210F">
        <w:rPr>
          <w:sz w:val="24"/>
          <w:szCs w:val="24"/>
          <w:lang w:val="sr-Cyrl-RS"/>
        </w:rPr>
        <w:t xml:space="preserve"> </w:t>
      </w:r>
      <w:r w:rsidRPr="00D3210F">
        <w:rPr>
          <w:sz w:val="24"/>
          <w:szCs w:val="24"/>
        </w:rPr>
        <w:t>активности (поздрављање, представљање,</w:t>
      </w:r>
      <w:r w:rsidRPr="00D3210F">
        <w:rPr>
          <w:sz w:val="24"/>
          <w:szCs w:val="24"/>
          <w:lang w:val="sr-Cyrl-RS"/>
        </w:rPr>
        <w:t xml:space="preserve"> </w:t>
      </w:r>
      <w:r w:rsidRPr="00D3210F">
        <w:rPr>
          <w:sz w:val="24"/>
          <w:szCs w:val="24"/>
        </w:rPr>
        <w:t>добродошлица, опраштање, захваљивање, пружање</w:t>
      </w:r>
      <w:r w:rsidRPr="00D3210F">
        <w:rPr>
          <w:sz w:val="24"/>
          <w:szCs w:val="24"/>
          <w:lang w:val="sr-Cyrl-RS"/>
        </w:rPr>
        <w:t xml:space="preserve"> </w:t>
      </w:r>
      <w:r w:rsidRPr="00D3210F">
        <w:rPr>
          <w:sz w:val="24"/>
          <w:szCs w:val="24"/>
        </w:rPr>
        <w:t>информација о себи, распитивање о суштинским информацијама које се тичу</w:t>
      </w:r>
      <w:r w:rsidRPr="00D3210F">
        <w:rPr>
          <w:sz w:val="24"/>
          <w:szCs w:val="24"/>
          <w:lang w:val="sr-Cyrl-RS"/>
        </w:rPr>
        <w:t xml:space="preserve"> </w:t>
      </w:r>
      <w:r w:rsidRPr="00D3210F">
        <w:rPr>
          <w:sz w:val="24"/>
          <w:szCs w:val="24"/>
        </w:rPr>
        <w:t>саговорника).</w:t>
      </w:r>
    </w:p>
    <w:p w14:paraId="77D35C08" w14:textId="77777777" w:rsidR="0018004B" w:rsidRPr="00D3210F" w:rsidRDefault="0018004B" w:rsidP="0018004B">
      <w:pPr>
        <w:pStyle w:val="ListParagraph"/>
        <w:widowControl/>
        <w:numPr>
          <w:ilvl w:val="0"/>
          <w:numId w:val="6"/>
        </w:numPr>
        <w:autoSpaceDE/>
        <w:autoSpaceDN/>
        <w:contextualSpacing/>
        <w:jc w:val="both"/>
        <w:rPr>
          <w:sz w:val="24"/>
          <w:szCs w:val="24"/>
          <w:lang w:eastAsia="zh-CN"/>
        </w:rPr>
      </w:pPr>
      <w:r w:rsidRPr="00D3210F">
        <w:rPr>
          <w:sz w:val="24"/>
          <w:szCs w:val="24"/>
        </w:rPr>
        <w:t xml:space="preserve"> </w:t>
      </w:r>
      <w:r w:rsidRPr="00D3210F">
        <w:rPr>
          <w:sz w:val="24"/>
          <w:szCs w:val="24"/>
          <w:lang w:eastAsia="zh-CN"/>
        </w:rPr>
        <w:t>Ученик познаје изговор фреквентних, понављаних и меморисаних гласова, као и</w:t>
      </w:r>
      <w:r w:rsidRPr="00D3210F">
        <w:rPr>
          <w:sz w:val="24"/>
          <w:szCs w:val="24"/>
          <w:lang w:val="sr-Cyrl-RS" w:eastAsia="zh-CN"/>
        </w:rPr>
        <w:t xml:space="preserve"> </w:t>
      </w:r>
      <w:r w:rsidRPr="00D3210F">
        <w:rPr>
          <w:sz w:val="24"/>
          <w:szCs w:val="24"/>
          <w:lang w:eastAsia="zh-CN"/>
        </w:rPr>
        <w:t>неких</w:t>
      </w:r>
      <w:r>
        <w:rPr>
          <w:sz w:val="24"/>
          <w:szCs w:val="24"/>
          <w:lang w:val="sr-Cyrl-RS" w:eastAsia="zh-CN"/>
        </w:rPr>
        <w:t xml:space="preserve"> </w:t>
      </w:r>
      <w:r w:rsidRPr="00D3210F">
        <w:rPr>
          <w:sz w:val="24"/>
          <w:szCs w:val="24"/>
          <w:lang w:eastAsia="zh-CN"/>
        </w:rPr>
        <w:t>најчешћих гласовних група.</w:t>
      </w:r>
    </w:p>
    <w:p w14:paraId="027EAA0D" w14:textId="77777777" w:rsidR="0018004B" w:rsidRPr="00AA1588" w:rsidRDefault="0018004B" w:rsidP="0018004B">
      <w:pPr>
        <w:ind w:firstLine="709"/>
        <w:jc w:val="both"/>
        <w:rPr>
          <w:sz w:val="24"/>
          <w:szCs w:val="24"/>
          <w:lang w:eastAsia="zh-CN"/>
        </w:rPr>
      </w:pPr>
    </w:p>
    <w:p w14:paraId="504E7409" w14:textId="77777777" w:rsidR="0018004B" w:rsidRPr="00D339BE" w:rsidRDefault="0018004B" w:rsidP="0018004B">
      <w:pPr>
        <w:ind w:firstLine="709"/>
        <w:jc w:val="both"/>
        <w:rPr>
          <w:sz w:val="24"/>
          <w:szCs w:val="24"/>
          <w:lang w:val="sr-Cyrl-RS" w:eastAsia="zh-CN"/>
        </w:rPr>
      </w:pPr>
      <w:r w:rsidRPr="00AA1588">
        <w:rPr>
          <w:sz w:val="24"/>
          <w:szCs w:val="24"/>
          <w:lang w:eastAsia="zh-CN"/>
        </w:rPr>
        <w:t>Ученик коме је потребна већа помоћ наставника за остваривање дефинисаних исхода</w:t>
      </w:r>
      <w:r w:rsidRPr="00AA1588">
        <w:rPr>
          <w:sz w:val="24"/>
          <w:szCs w:val="24"/>
          <w:lang w:val="sr-Cyrl-RS" w:eastAsia="zh-CN"/>
        </w:rPr>
        <w:t xml:space="preserve"> </w:t>
      </w:r>
      <w:r w:rsidRPr="00AA1588">
        <w:rPr>
          <w:sz w:val="24"/>
          <w:szCs w:val="24"/>
          <w:lang w:eastAsia="zh-CN"/>
        </w:rPr>
        <w:t xml:space="preserve">на часовима сматра се да </w:t>
      </w:r>
      <w:r w:rsidRPr="00D3210F">
        <w:rPr>
          <w:b/>
          <w:bCs/>
          <w:sz w:val="24"/>
          <w:szCs w:val="24"/>
          <w:lang w:eastAsia="zh-CN"/>
        </w:rPr>
        <w:t>није у потпуности савладао наставне садржаје</w:t>
      </w:r>
      <w:r>
        <w:rPr>
          <w:sz w:val="24"/>
          <w:szCs w:val="24"/>
          <w:lang w:val="sr-Cyrl-RS" w:eastAsia="zh-CN"/>
        </w:rPr>
        <w:t>:</w:t>
      </w:r>
    </w:p>
    <w:p w14:paraId="6CC669C4" w14:textId="77777777" w:rsidR="0018004B" w:rsidRPr="00D3210F" w:rsidRDefault="0018004B" w:rsidP="0018004B">
      <w:pPr>
        <w:pStyle w:val="ListParagraph"/>
        <w:widowControl/>
        <w:numPr>
          <w:ilvl w:val="0"/>
          <w:numId w:val="7"/>
        </w:numPr>
        <w:autoSpaceDE/>
        <w:autoSpaceDN/>
        <w:contextualSpacing/>
        <w:jc w:val="both"/>
        <w:rPr>
          <w:sz w:val="24"/>
          <w:szCs w:val="24"/>
          <w:lang w:eastAsia="zh-CN"/>
        </w:rPr>
      </w:pPr>
      <w:r w:rsidRPr="00D3210F">
        <w:rPr>
          <w:sz w:val="24"/>
          <w:szCs w:val="24"/>
          <w:lang w:eastAsia="zh-CN"/>
        </w:rPr>
        <w:t xml:space="preserve"> Ученик разуме уобичајене речи, изразе, фразе и кратке везане усмене исказе</w:t>
      </w:r>
      <w:r w:rsidRPr="00D3210F">
        <w:rPr>
          <w:sz w:val="24"/>
          <w:szCs w:val="24"/>
          <w:lang w:val="sr-Cyrl-RS" w:eastAsia="zh-CN"/>
        </w:rPr>
        <w:t xml:space="preserve"> </w:t>
      </w:r>
      <w:r w:rsidRPr="00D3210F">
        <w:rPr>
          <w:sz w:val="24"/>
          <w:szCs w:val="24"/>
          <w:lang w:eastAsia="zh-CN"/>
        </w:rPr>
        <w:t>који се тичу његових непосредних искуствених доживљаја и сфера</w:t>
      </w:r>
      <w:r w:rsidRPr="00D3210F">
        <w:rPr>
          <w:sz w:val="24"/>
          <w:szCs w:val="24"/>
          <w:lang w:val="sr-Cyrl-RS" w:eastAsia="zh-CN"/>
        </w:rPr>
        <w:t xml:space="preserve"> </w:t>
      </w:r>
      <w:r w:rsidRPr="00D3210F">
        <w:rPr>
          <w:sz w:val="24"/>
          <w:szCs w:val="24"/>
          <w:lang w:eastAsia="zh-CN"/>
        </w:rPr>
        <w:t>интересовања.</w:t>
      </w:r>
    </w:p>
    <w:p w14:paraId="12D475A6" w14:textId="77777777" w:rsidR="0018004B" w:rsidRPr="00D3210F" w:rsidRDefault="0018004B" w:rsidP="0018004B">
      <w:pPr>
        <w:pStyle w:val="ListParagraph"/>
        <w:widowControl/>
        <w:numPr>
          <w:ilvl w:val="0"/>
          <w:numId w:val="7"/>
        </w:numPr>
        <w:autoSpaceDE/>
        <w:autoSpaceDN/>
        <w:contextualSpacing/>
        <w:jc w:val="both"/>
        <w:rPr>
          <w:sz w:val="24"/>
          <w:szCs w:val="24"/>
          <w:lang w:eastAsia="zh-CN"/>
        </w:rPr>
      </w:pPr>
      <w:r w:rsidRPr="00D3210F">
        <w:rPr>
          <w:sz w:val="24"/>
          <w:szCs w:val="24"/>
          <w:lang w:eastAsia="zh-CN"/>
        </w:rPr>
        <w:t>Сналази</w:t>
      </w:r>
      <w:r>
        <w:rPr>
          <w:sz w:val="24"/>
          <w:szCs w:val="24"/>
          <w:lang w:val="sr-Cyrl-RS" w:eastAsia="zh-CN"/>
        </w:rPr>
        <w:t xml:space="preserve"> </w:t>
      </w:r>
      <w:r w:rsidRPr="00D3210F">
        <w:rPr>
          <w:sz w:val="24"/>
          <w:szCs w:val="24"/>
          <w:lang w:eastAsia="zh-CN"/>
        </w:rPr>
        <w:t>се у кратким и увежбаним комуникационим улогама, уз употребу</w:t>
      </w:r>
      <w:r w:rsidRPr="00D3210F">
        <w:rPr>
          <w:sz w:val="24"/>
          <w:szCs w:val="24"/>
          <w:lang w:val="sr-Cyrl-RS" w:eastAsia="zh-CN"/>
        </w:rPr>
        <w:t xml:space="preserve"> </w:t>
      </w:r>
      <w:r w:rsidRPr="00D3210F">
        <w:rPr>
          <w:sz w:val="24"/>
          <w:szCs w:val="24"/>
          <w:lang w:eastAsia="zh-CN"/>
        </w:rPr>
        <w:t>научених и</w:t>
      </w:r>
      <w:r w:rsidRPr="00D3210F">
        <w:rPr>
          <w:sz w:val="24"/>
          <w:szCs w:val="24"/>
          <w:lang w:val="sr-Cyrl-RS" w:eastAsia="zh-CN"/>
        </w:rPr>
        <w:t xml:space="preserve"> </w:t>
      </w:r>
      <w:r w:rsidRPr="00D3210F">
        <w:rPr>
          <w:sz w:val="24"/>
          <w:szCs w:val="24"/>
          <w:lang w:eastAsia="zh-CN"/>
        </w:rPr>
        <w:t>уобичајених фраза и формула (постављање питања и давање одговара).</w:t>
      </w:r>
    </w:p>
    <w:p w14:paraId="7BB21514" w14:textId="561D4249" w:rsidR="0018004B" w:rsidRPr="00D3210F" w:rsidRDefault="0018004B" w:rsidP="0018004B">
      <w:pPr>
        <w:pStyle w:val="ListParagraph"/>
        <w:widowControl/>
        <w:numPr>
          <w:ilvl w:val="0"/>
          <w:numId w:val="7"/>
        </w:numPr>
        <w:autoSpaceDE/>
        <w:autoSpaceDN/>
        <w:contextualSpacing/>
        <w:jc w:val="both"/>
        <w:rPr>
          <w:sz w:val="24"/>
          <w:szCs w:val="24"/>
          <w:lang w:eastAsia="zh-CN"/>
        </w:rPr>
      </w:pPr>
      <w:r w:rsidRPr="00D3210F">
        <w:rPr>
          <w:sz w:val="24"/>
          <w:szCs w:val="24"/>
          <w:lang w:eastAsia="zh-CN"/>
        </w:rPr>
        <w:t>Ученик препознаје исправан изговор већине гласова и гласовних група</w:t>
      </w:r>
      <w:r>
        <w:rPr>
          <w:sz w:val="24"/>
          <w:szCs w:val="24"/>
          <w:lang w:val="sr-Latn-RS" w:eastAsia="zh-CN"/>
        </w:rPr>
        <w:t>.</w:t>
      </w:r>
    </w:p>
    <w:p w14:paraId="79DF8DCF" w14:textId="77777777" w:rsidR="0018004B" w:rsidRPr="00AA1588" w:rsidRDefault="0018004B" w:rsidP="0018004B">
      <w:pPr>
        <w:ind w:firstLine="709"/>
        <w:jc w:val="both"/>
        <w:rPr>
          <w:sz w:val="24"/>
          <w:szCs w:val="24"/>
          <w:lang w:eastAsia="zh-CN"/>
        </w:rPr>
      </w:pPr>
    </w:p>
    <w:p w14:paraId="10502D9F" w14:textId="77777777" w:rsidR="0018004B" w:rsidRPr="00AA1588" w:rsidRDefault="0018004B" w:rsidP="0018004B">
      <w:pPr>
        <w:ind w:firstLine="709"/>
        <w:jc w:val="both"/>
        <w:rPr>
          <w:sz w:val="24"/>
          <w:szCs w:val="24"/>
          <w:lang w:eastAsia="zh-CN"/>
        </w:rPr>
      </w:pPr>
      <w:r w:rsidRPr="00AA1588">
        <w:rPr>
          <w:sz w:val="24"/>
          <w:szCs w:val="24"/>
          <w:lang w:eastAsia="zh-CN"/>
        </w:rPr>
        <w:t>Ученик који није остварио ниједан или веома мали број дефинисаних исхода сматра се</w:t>
      </w:r>
      <w:r w:rsidRPr="00AA1588">
        <w:rPr>
          <w:sz w:val="24"/>
          <w:szCs w:val="24"/>
          <w:lang w:val="sr-Cyrl-RS" w:eastAsia="zh-CN"/>
        </w:rPr>
        <w:t xml:space="preserve"> </w:t>
      </w:r>
      <w:r w:rsidRPr="00AA1588">
        <w:rPr>
          <w:sz w:val="24"/>
          <w:szCs w:val="24"/>
          <w:lang w:eastAsia="zh-CN"/>
        </w:rPr>
        <w:t xml:space="preserve">да </w:t>
      </w:r>
      <w:r w:rsidRPr="00D3210F">
        <w:rPr>
          <w:b/>
          <w:bCs/>
          <w:sz w:val="24"/>
          <w:szCs w:val="24"/>
          <w:lang w:eastAsia="zh-CN"/>
        </w:rPr>
        <w:t>није</w:t>
      </w:r>
      <w:r w:rsidRPr="00D3210F">
        <w:rPr>
          <w:b/>
          <w:bCs/>
          <w:sz w:val="24"/>
          <w:szCs w:val="24"/>
          <w:lang w:val="sr-Cyrl-RS" w:eastAsia="zh-CN"/>
        </w:rPr>
        <w:t xml:space="preserve"> </w:t>
      </w:r>
      <w:r w:rsidRPr="00D3210F">
        <w:rPr>
          <w:b/>
          <w:bCs/>
          <w:sz w:val="24"/>
          <w:szCs w:val="24"/>
          <w:lang w:eastAsia="zh-CN"/>
        </w:rPr>
        <w:t>савладао предвиђене наставне садржаје</w:t>
      </w:r>
      <w:r w:rsidRPr="00AA1588">
        <w:rPr>
          <w:sz w:val="24"/>
          <w:szCs w:val="24"/>
          <w:lang w:eastAsia="zh-CN"/>
        </w:rPr>
        <w:t xml:space="preserve"> </w:t>
      </w:r>
      <w:bookmarkStart w:id="0" w:name="_Hlk187940296"/>
      <w:r w:rsidRPr="00AA1588">
        <w:rPr>
          <w:sz w:val="24"/>
          <w:szCs w:val="24"/>
          <w:lang w:eastAsia="zh-CN"/>
        </w:rPr>
        <w:t>уз изостајање његовог напредовања,</w:t>
      </w:r>
      <w:r w:rsidRPr="00AA1588">
        <w:rPr>
          <w:sz w:val="24"/>
          <w:szCs w:val="24"/>
          <w:lang w:val="sr-Cyrl-RS" w:eastAsia="zh-CN"/>
        </w:rPr>
        <w:t xml:space="preserve"> </w:t>
      </w:r>
      <w:r w:rsidRPr="00AA1588">
        <w:rPr>
          <w:sz w:val="24"/>
          <w:szCs w:val="24"/>
          <w:lang w:eastAsia="zh-CN"/>
        </w:rPr>
        <w:t>језичког развоја и ангажовања.</w:t>
      </w:r>
    </w:p>
    <w:bookmarkEnd w:id="0"/>
    <w:p w14:paraId="48CB3A40" w14:textId="26E4283C" w:rsidR="008C5E2A" w:rsidRDefault="008C5E2A">
      <w:pPr>
        <w:pStyle w:val="BodyText"/>
        <w:rPr>
          <w:rFonts w:eastAsiaTheme="minorEastAsia"/>
          <w:lang w:eastAsia="zh-CN"/>
        </w:rPr>
      </w:pPr>
    </w:p>
    <w:p w14:paraId="19E84F28" w14:textId="0432852E" w:rsidR="0018004B" w:rsidRDefault="0018004B">
      <w:pPr>
        <w:pStyle w:val="BodyText"/>
        <w:rPr>
          <w:rFonts w:eastAsiaTheme="minorEastAsia"/>
          <w:lang w:eastAsia="zh-CN"/>
        </w:rPr>
      </w:pPr>
    </w:p>
    <w:p w14:paraId="212BF0F8" w14:textId="2DC81C2F" w:rsidR="0018004B" w:rsidRDefault="0018004B">
      <w:pPr>
        <w:pStyle w:val="BodyText"/>
        <w:rPr>
          <w:rFonts w:eastAsiaTheme="minorEastAsia"/>
          <w:lang w:eastAsia="zh-CN"/>
        </w:rPr>
      </w:pPr>
    </w:p>
    <w:p w14:paraId="70EDF27D" w14:textId="77777777" w:rsidR="0018004B" w:rsidRPr="0018004B" w:rsidRDefault="0018004B">
      <w:pPr>
        <w:pStyle w:val="BodyText"/>
        <w:rPr>
          <w:rFonts w:eastAsiaTheme="minorEastAsia" w:hint="eastAsia"/>
          <w:lang w:eastAsia="zh-CN"/>
        </w:rPr>
      </w:pPr>
    </w:p>
    <w:p w14:paraId="37868257" w14:textId="5CE5F5B3" w:rsidR="008C5E2A" w:rsidRDefault="008C5E2A">
      <w:pPr>
        <w:pStyle w:val="BodyText"/>
        <w:spacing w:before="87"/>
        <w:rPr>
          <w:rFonts w:eastAsiaTheme="minorEastAsia"/>
          <w:lang w:eastAsia="zh-CN"/>
        </w:rPr>
      </w:pPr>
    </w:p>
    <w:p w14:paraId="7D0FBB20" w14:textId="5F8AB86E" w:rsidR="0018004B" w:rsidRDefault="0018004B">
      <w:pPr>
        <w:pStyle w:val="BodyText"/>
        <w:spacing w:before="87"/>
        <w:rPr>
          <w:rFonts w:eastAsiaTheme="minorEastAsia"/>
          <w:lang w:eastAsia="zh-CN"/>
        </w:rPr>
      </w:pPr>
    </w:p>
    <w:p w14:paraId="67D22CE6" w14:textId="77777777" w:rsidR="0018004B" w:rsidRPr="0018004B" w:rsidRDefault="0018004B">
      <w:pPr>
        <w:pStyle w:val="BodyText"/>
        <w:spacing w:before="87"/>
        <w:rPr>
          <w:rFonts w:eastAsiaTheme="minorEastAsia" w:hint="eastAsia"/>
          <w:lang w:eastAsia="zh-CN"/>
        </w:rPr>
      </w:pPr>
    </w:p>
    <w:p w14:paraId="3E4327C9" w14:textId="77777777" w:rsidR="008C5E2A" w:rsidRDefault="006644E1">
      <w:pPr>
        <w:pStyle w:val="Heading3"/>
        <w:jc w:val="center"/>
      </w:pPr>
      <w:r>
        <w:lastRenderedPageBreak/>
        <w:t>ДРУГИ-ЧЕТВРТИ</w:t>
      </w:r>
      <w:r>
        <w:rPr>
          <w:spacing w:val="-7"/>
        </w:rPr>
        <w:t xml:space="preserve"> </w:t>
      </w:r>
      <w:r>
        <w:rPr>
          <w:spacing w:val="-2"/>
        </w:rPr>
        <w:t>РАЗРЕД:</w:t>
      </w:r>
    </w:p>
    <w:p w14:paraId="315A1E3D" w14:textId="77777777" w:rsidR="008C5E2A" w:rsidRDefault="008C5E2A">
      <w:pPr>
        <w:pStyle w:val="BodyText"/>
        <w:spacing w:before="122"/>
        <w:rPr>
          <w:b/>
          <w:sz w:val="10"/>
          <w:szCs w:val="10"/>
        </w:rPr>
      </w:pPr>
    </w:p>
    <w:p w14:paraId="6946EA4A" w14:textId="77777777" w:rsidR="008C5E2A" w:rsidRDefault="006644E1">
      <w:pPr>
        <w:pStyle w:val="BodyText"/>
        <w:spacing w:before="1"/>
        <w:ind w:left="23"/>
      </w:pPr>
      <w:r>
        <w:t>Од</w:t>
      </w:r>
      <w:r>
        <w:rPr>
          <w:spacing w:val="-2"/>
        </w:rPr>
        <w:t xml:space="preserve"> </w:t>
      </w:r>
      <w:r>
        <w:t>другог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четвртог</w:t>
      </w:r>
      <w:r>
        <w:rPr>
          <w:spacing w:val="-3"/>
        </w:rPr>
        <w:t xml:space="preserve"> </w:t>
      </w:r>
      <w:r>
        <w:t>разреда</w:t>
      </w:r>
      <w:r>
        <w:rPr>
          <w:spacing w:val="-2"/>
        </w:rPr>
        <w:t xml:space="preserve"> </w:t>
      </w:r>
      <w:r>
        <w:t>оцењивање</w:t>
      </w:r>
      <w:r>
        <w:rPr>
          <w:spacing w:val="-3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бројчано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врши</w:t>
      </w:r>
      <w:r>
        <w:rPr>
          <w:spacing w:val="-1"/>
        </w:rPr>
        <w:t xml:space="preserve"> </w:t>
      </w:r>
      <w:r>
        <w:rPr>
          <w:spacing w:val="-5"/>
        </w:rPr>
        <w:t>се:</w:t>
      </w:r>
    </w:p>
    <w:p w14:paraId="60971ACF" w14:textId="702E666D" w:rsidR="008C5E2A" w:rsidRDefault="006644E1">
      <w:pPr>
        <w:pStyle w:val="ListParagraph"/>
        <w:numPr>
          <w:ilvl w:val="0"/>
          <w:numId w:val="2"/>
        </w:numPr>
        <w:tabs>
          <w:tab w:val="clear" w:pos="845"/>
          <w:tab w:val="left" w:pos="282"/>
        </w:tabs>
        <w:spacing w:line="278" w:lineRule="auto"/>
        <w:ind w:right="685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Писаним</w:t>
      </w:r>
      <w:r>
        <w:rPr>
          <w:spacing w:val="-4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путем</w:t>
      </w:r>
      <w:r>
        <w:rPr>
          <w:sz w:val="24"/>
          <w:szCs w:val="24"/>
          <w:lang w:val="sr-Cyrl-RS" w:eastAsia="zh-CN"/>
        </w:rPr>
        <w:t xml:space="preserve"> </w:t>
      </w:r>
      <w:r>
        <w:rPr>
          <w:sz w:val="24"/>
          <w:szCs w:val="24"/>
          <w:lang w:eastAsia="zh-CN"/>
        </w:rPr>
        <w:t>(осим ученика</w:t>
      </w:r>
      <w:r>
        <w:rPr>
          <w:spacing w:val="-4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другог</w:t>
      </w:r>
      <w:r>
        <w:rPr>
          <w:spacing w:val="-4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разреда</w:t>
      </w:r>
      <w:r>
        <w:rPr>
          <w:spacing w:val="-4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код</w:t>
      </w:r>
      <w:r>
        <w:rPr>
          <w:spacing w:val="-3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којих</w:t>
      </w:r>
      <w:r>
        <w:rPr>
          <w:spacing w:val="-1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је</w:t>
      </w:r>
      <w:r>
        <w:rPr>
          <w:spacing w:val="-6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писање</w:t>
      </w:r>
      <w:r w:rsidR="0018004B">
        <w:rPr>
          <w:spacing w:val="-4"/>
          <w:sz w:val="24"/>
          <w:szCs w:val="24"/>
          <w:lang w:val="sr-Latn-RS" w:eastAsia="zh-CN"/>
        </w:rPr>
        <w:t xml:space="preserve"> </w:t>
      </w:r>
      <w:r>
        <w:rPr>
          <w:sz w:val="24"/>
          <w:szCs w:val="24"/>
          <w:lang w:eastAsia="zh-CN"/>
        </w:rPr>
        <w:t>необавезна</w:t>
      </w:r>
      <w:r>
        <w:rPr>
          <w:spacing w:val="-4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и прилагођена споредна активност)</w:t>
      </w:r>
    </w:p>
    <w:p w14:paraId="1FEC4FB1" w14:textId="77777777" w:rsidR="008C5E2A" w:rsidRDefault="006644E1">
      <w:pPr>
        <w:pStyle w:val="ListParagraph"/>
        <w:numPr>
          <w:ilvl w:val="0"/>
          <w:numId w:val="2"/>
        </w:numPr>
        <w:tabs>
          <w:tab w:val="clear" w:pos="845"/>
          <w:tab w:val="left" w:pos="282"/>
        </w:tabs>
        <w:spacing w:line="272" w:lineRule="exact"/>
        <w:rPr>
          <w:sz w:val="24"/>
          <w:szCs w:val="24"/>
        </w:rPr>
      </w:pPr>
      <w:r>
        <w:rPr>
          <w:sz w:val="24"/>
          <w:szCs w:val="24"/>
        </w:rPr>
        <w:t>Усменим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путем</w:t>
      </w:r>
    </w:p>
    <w:p w14:paraId="47BA00A2" w14:textId="77777777" w:rsidR="008C5E2A" w:rsidRDefault="006644E1">
      <w:pPr>
        <w:pStyle w:val="ListParagraph"/>
        <w:numPr>
          <w:ilvl w:val="0"/>
          <w:numId w:val="2"/>
        </w:numPr>
        <w:tabs>
          <w:tab w:val="clear" w:pos="845"/>
          <w:tab w:val="left" w:pos="282"/>
        </w:tabs>
        <w:spacing w:before="41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Праћењем</w:t>
      </w:r>
      <w:r>
        <w:rPr>
          <w:spacing w:val="-2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активности</w:t>
      </w:r>
      <w:r>
        <w:rPr>
          <w:spacing w:val="-3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на</w:t>
      </w:r>
      <w:r>
        <w:rPr>
          <w:spacing w:val="-3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часу</w:t>
      </w:r>
      <w:r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eastAsia="zh-CN"/>
        </w:rPr>
        <w:t>и</w:t>
      </w:r>
      <w:r>
        <w:rPr>
          <w:spacing w:val="-3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кроз</w:t>
      </w:r>
      <w:r>
        <w:rPr>
          <w:spacing w:val="-2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израду</w:t>
      </w:r>
      <w:r>
        <w:rPr>
          <w:spacing w:val="-9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 xml:space="preserve">домаћих </w:t>
      </w:r>
      <w:r>
        <w:rPr>
          <w:spacing w:val="-2"/>
          <w:sz w:val="24"/>
          <w:szCs w:val="24"/>
          <w:lang w:eastAsia="zh-CN"/>
        </w:rPr>
        <w:t>задатака</w:t>
      </w:r>
    </w:p>
    <w:p w14:paraId="45B71DB2" w14:textId="77777777" w:rsidR="008C5E2A" w:rsidRDefault="006644E1">
      <w:pPr>
        <w:pStyle w:val="ListParagraph"/>
        <w:numPr>
          <w:ilvl w:val="0"/>
          <w:numId w:val="2"/>
        </w:numPr>
        <w:tabs>
          <w:tab w:val="clear" w:pos="845"/>
          <w:tab w:val="left" w:pos="282"/>
        </w:tabs>
        <w:spacing w:before="41"/>
        <w:rPr>
          <w:sz w:val="24"/>
          <w:szCs w:val="24"/>
          <w:lang w:eastAsia="zh-CN"/>
        </w:rPr>
      </w:pPr>
      <w:r>
        <w:rPr>
          <w:spacing w:val="-2"/>
          <w:sz w:val="24"/>
          <w:szCs w:val="24"/>
          <w:lang w:val="sr-Cyrl-RS" w:eastAsia="zh-CN"/>
        </w:rPr>
        <w:t>Практични рад (пројекат или презентација) за ученике 4.разреда</w:t>
      </w:r>
    </w:p>
    <w:p w14:paraId="1CFAFD26" w14:textId="77777777" w:rsidR="008C5E2A" w:rsidRDefault="006644E1">
      <w:pPr>
        <w:pStyle w:val="ListParagraph"/>
        <w:tabs>
          <w:tab w:val="left" w:pos="282"/>
        </w:tabs>
        <w:spacing w:before="41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Оцена представља </w:t>
      </w:r>
      <w:r>
        <w:rPr>
          <w:sz w:val="24"/>
          <w:szCs w:val="24"/>
        </w:rPr>
        <w:t>објективну и поуздану меру напредовања и развоја ученика, као 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ангажовања ученика и његове самосталности у раду.</w:t>
      </w:r>
    </w:p>
    <w:p w14:paraId="63CE5938" w14:textId="77777777" w:rsidR="008C5E2A" w:rsidRDefault="008C5E2A">
      <w:pPr>
        <w:pStyle w:val="ListParagraph"/>
        <w:tabs>
          <w:tab w:val="left" w:pos="282"/>
        </w:tabs>
        <w:spacing w:before="41"/>
        <w:ind w:left="0" w:firstLine="0"/>
        <w:rPr>
          <w:sz w:val="10"/>
          <w:szCs w:val="10"/>
        </w:rPr>
      </w:pPr>
    </w:p>
    <w:p w14:paraId="7E419EF1" w14:textId="77777777" w:rsidR="008C5E2A" w:rsidRDefault="006644E1">
      <w:pPr>
        <w:pStyle w:val="ListParagraph"/>
        <w:tabs>
          <w:tab w:val="left" w:pos="282"/>
        </w:tabs>
        <w:spacing w:line="278" w:lineRule="auto"/>
        <w:ind w:left="0" w:right="249" w:firstLine="0"/>
        <w:rPr>
          <w:sz w:val="24"/>
          <w:szCs w:val="24"/>
          <w:lang w:eastAsia="zh-CN"/>
        </w:rPr>
      </w:pPr>
      <w:r>
        <w:rPr>
          <w:b/>
          <w:bCs/>
          <w:sz w:val="24"/>
          <w:szCs w:val="24"/>
          <w:lang w:val="sr-Cyrl-RS" w:eastAsia="zh-CN"/>
        </w:rPr>
        <w:t xml:space="preserve">1) </w:t>
      </w:r>
      <w:r>
        <w:rPr>
          <w:b/>
          <w:bCs/>
          <w:sz w:val="24"/>
          <w:szCs w:val="24"/>
          <w:lang w:eastAsia="zh-CN"/>
        </w:rPr>
        <w:t>Писане</w:t>
      </w:r>
      <w:r>
        <w:rPr>
          <w:b/>
          <w:bCs/>
          <w:spacing w:val="-3"/>
          <w:sz w:val="24"/>
          <w:szCs w:val="24"/>
          <w:lang w:eastAsia="zh-CN"/>
        </w:rPr>
        <w:t xml:space="preserve"> </w:t>
      </w:r>
      <w:r>
        <w:rPr>
          <w:b/>
          <w:bCs/>
          <w:sz w:val="24"/>
          <w:szCs w:val="24"/>
          <w:lang w:eastAsia="zh-CN"/>
        </w:rPr>
        <w:t>провере</w:t>
      </w:r>
      <w:r>
        <w:rPr>
          <w:b/>
          <w:bCs/>
          <w:spacing w:val="-3"/>
          <w:sz w:val="24"/>
          <w:szCs w:val="24"/>
          <w:lang w:eastAsia="zh-CN"/>
        </w:rPr>
        <w:t xml:space="preserve"> </w:t>
      </w:r>
      <w:r>
        <w:rPr>
          <w:b/>
          <w:bCs/>
          <w:sz w:val="24"/>
          <w:szCs w:val="24"/>
          <w:lang w:eastAsia="zh-CN"/>
        </w:rPr>
        <w:t>постигнућа</w:t>
      </w:r>
      <w:r>
        <w:rPr>
          <w:b/>
          <w:bCs/>
          <w:sz w:val="24"/>
          <w:szCs w:val="24"/>
          <w:lang w:val="sr-Cyrl-RS" w:eastAsia="zh-CN"/>
        </w:rPr>
        <w:t xml:space="preserve"> </w:t>
      </w:r>
      <w:r>
        <w:rPr>
          <w:sz w:val="24"/>
          <w:szCs w:val="24"/>
          <w:lang w:eastAsia="zh-CN"/>
        </w:rPr>
        <w:t>се</w:t>
      </w:r>
      <w:r>
        <w:rPr>
          <w:spacing w:val="-3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оцењују</w:t>
      </w:r>
      <w:r>
        <w:rPr>
          <w:spacing w:val="-7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на</w:t>
      </w:r>
      <w:r>
        <w:rPr>
          <w:spacing w:val="-3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основу</w:t>
      </w:r>
      <w:r>
        <w:rPr>
          <w:spacing w:val="-7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скале</w:t>
      </w:r>
      <w:r>
        <w:rPr>
          <w:spacing w:val="-3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која</w:t>
      </w:r>
      <w:r>
        <w:rPr>
          <w:spacing w:val="-2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изражава</w:t>
      </w:r>
      <w:r>
        <w:rPr>
          <w:spacing w:val="-4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однос</w:t>
      </w:r>
      <w:r>
        <w:rPr>
          <w:sz w:val="24"/>
          <w:szCs w:val="24"/>
          <w:lang w:val="sr-Cyrl-RS" w:eastAsia="zh-CN"/>
        </w:rPr>
        <w:t xml:space="preserve"> </w:t>
      </w:r>
      <w:r>
        <w:rPr>
          <w:sz w:val="24"/>
          <w:szCs w:val="24"/>
          <w:lang w:eastAsia="zh-CN"/>
        </w:rPr>
        <w:t>између процента тачних одговора и одговарајуће оцене:</w:t>
      </w:r>
    </w:p>
    <w:p w14:paraId="367B8F71" w14:textId="77777777" w:rsidR="008C5E2A" w:rsidRDefault="006644E1">
      <w:pPr>
        <w:pStyle w:val="BodyText"/>
        <w:ind w:left="23"/>
        <w:rPr>
          <w:lang w:eastAsia="zh-CN"/>
        </w:rPr>
      </w:pPr>
      <w:r>
        <w:rPr>
          <w:spacing w:val="-4"/>
          <w:lang w:eastAsia="zh-CN"/>
        </w:rPr>
        <w:t>8</w:t>
      </w:r>
      <w:r>
        <w:rPr>
          <w:spacing w:val="-4"/>
          <w:lang w:val="sr-Cyrl-RS" w:eastAsia="zh-CN"/>
        </w:rPr>
        <w:t>5</w:t>
      </w:r>
      <w:r>
        <w:rPr>
          <w:spacing w:val="-4"/>
          <w:lang w:eastAsia="zh-CN"/>
        </w:rPr>
        <w:t>-100%</w:t>
      </w:r>
      <w:r>
        <w:rPr>
          <w:spacing w:val="-9"/>
          <w:lang w:eastAsia="zh-CN"/>
        </w:rPr>
        <w:t xml:space="preserve"> </w:t>
      </w:r>
      <w:r>
        <w:rPr>
          <w:spacing w:val="-4"/>
          <w:lang w:eastAsia="zh-CN"/>
        </w:rPr>
        <w:t>оцена</w:t>
      </w:r>
      <w:r>
        <w:rPr>
          <w:spacing w:val="-9"/>
          <w:lang w:eastAsia="zh-CN"/>
        </w:rPr>
        <w:t xml:space="preserve"> </w:t>
      </w:r>
      <w:r>
        <w:rPr>
          <w:spacing w:val="-4"/>
          <w:lang w:eastAsia="zh-CN"/>
        </w:rPr>
        <w:t>одличан</w:t>
      </w:r>
      <w:r>
        <w:rPr>
          <w:spacing w:val="-8"/>
          <w:lang w:eastAsia="zh-CN"/>
        </w:rPr>
        <w:t xml:space="preserve"> </w:t>
      </w:r>
      <w:r>
        <w:rPr>
          <w:spacing w:val="-5"/>
          <w:lang w:eastAsia="zh-CN"/>
        </w:rPr>
        <w:t>(5)</w:t>
      </w:r>
    </w:p>
    <w:p w14:paraId="3D3AC0B0" w14:textId="77777777" w:rsidR="008C5E2A" w:rsidRDefault="006644E1">
      <w:pPr>
        <w:pStyle w:val="BodyText"/>
        <w:spacing w:before="45"/>
        <w:ind w:left="23"/>
        <w:rPr>
          <w:lang w:eastAsia="zh-CN"/>
        </w:rPr>
      </w:pPr>
      <w:r>
        <w:rPr>
          <w:spacing w:val="-4"/>
          <w:lang w:eastAsia="zh-CN"/>
        </w:rPr>
        <w:t>7</w:t>
      </w:r>
      <w:r>
        <w:rPr>
          <w:spacing w:val="-4"/>
          <w:lang w:val="sr-Cyrl-RS" w:eastAsia="zh-CN"/>
        </w:rPr>
        <w:t>0</w:t>
      </w:r>
      <w:r>
        <w:rPr>
          <w:spacing w:val="-4"/>
          <w:lang w:eastAsia="zh-CN"/>
        </w:rPr>
        <w:t>%-8</w:t>
      </w:r>
      <w:r>
        <w:rPr>
          <w:spacing w:val="-4"/>
          <w:lang w:val="sr-Cyrl-RS" w:eastAsia="zh-CN"/>
        </w:rPr>
        <w:t>4</w:t>
      </w:r>
      <w:r>
        <w:rPr>
          <w:spacing w:val="-4"/>
          <w:lang w:eastAsia="zh-CN"/>
        </w:rPr>
        <w:t>%</w:t>
      </w:r>
      <w:r>
        <w:rPr>
          <w:spacing w:val="-5"/>
          <w:lang w:eastAsia="zh-CN"/>
        </w:rPr>
        <w:t xml:space="preserve"> </w:t>
      </w:r>
      <w:r>
        <w:rPr>
          <w:spacing w:val="-4"/>
          <w:lang w:eastAsia="zh-CN"/>
        </w:rPr>
        <w:t>оцена врло</w:t>
      </w:r>
      <w:r>
        <w:rPr>
          <w:spacing w:val="-2"/>
          <w:lang w:eastAsia="zh-CN"/>
        </w:rPr>
        <w:t xml:space="preserve"> </w:t>
      </w:r>
      <w:r>
        <w:rPr>
          <w:spacing w:val="-4"/>
          <w:lang w:eastAsia="zh-CN"/>
        </w:rPr>
        <w:t>добар</w:t>
      </w:r>
      <w:r>
        <w:rPr>
          <w:spacing w:val="-3"/>
          <w:lang w:eastAsia="zh-CN"/>
        </w:rPr>
        <w:t xml:space="preserve"> </w:t>
      </w:r>
      <w:r>
        <w:rPr>
          <w:spacing w:val="-5"/>
          <w:lang w:eastAsia="zh-CN"/>
        </w:rPr>
        <w:t>(4)</w:t>
      </w:r>
    </w:p>
    <w:p w14:paraId="11FEE33A" w14:textId="77777777" w:rsidR="008C5E2A" w:rsidRDefault="006644E1">
      <w:pPr>
        <w:pStyle w:val="BodyText"/>
        <w:spacing w:before="42"/>
        <w:ind w:left="23"/>
        <w:rPr>
          <w:lang w:eastAsia="zh-CN"/>
        </w:rPr>
      </w:pPr>
      <w:r>
        <w:rPr>
          <w:spacing w:val="-4"/>
          <w:lang w:eastAsia="zh-CN"/>
        </w:rPr>
        <w:t>5</w:t>
      </w:r>
      <w:r>
        <w:rPr>
          <w:spacing w:val="-4"/>
          <w:lang w:val="sr-Cyrl-RS" w:eastAsia="zh-CN"/>
        </w:rPr>
        <w:t>5</w:t>
      </w:r>
      <w:r>
        <w:rPr>
          <w:spacing w:val="-4"/>
          <w:lang w:eastAsia="zh-CN"/>
        </w:rPr>
        <w:t>%-</w:t>
      </w:r>
      <w:r>
        <w:rPr>
          <w:spacing w:val="-4"/>
          <w:lang w:val="sr-Cyrl-RS" w:eastAsia="zh-CN"/>
        </w:rPr>
        <w:t>69</w:t>
      </w:r>
      <w:r>
        <w:rPr>
          <w:spacing w:val="-4"/>
          <w:lang w:eastAsia="zh-CN"/>
        </w:rPr>
        <w:t>%</w:t>
      </w:r>
      <w:r>
        <w:rPr>
          <w:spacing w:val="-11"/>
          <w:lang w:eastAsia="zh-CN"/>
        </w:rPr>
        <w:t xml:space="preserve"> </w:t>
      </w:r>
      <w:r>
        <w:rPr>
          <w:spacing w:val="-4"/>
          <w:lang w:eastAsia="zh-CN"/>
        </w:rPr>
        <w:t>оцена</w:t>
      </w:r>
      <w:r>
        <w:rPr>
          <w:spacing w:val="-11"/>
          <w:lang w:eastAsia="zh-CN"/>
        </w:rPr>
        <w:t xml:space="preserve"> </w:t>
      </w:r>
      <w:r>
        <w:rPr>
          <w:spacing w:val="-4"/>
          <w:lang w:eastAsia="zh-CN"/>
        </w:rPr>
        <w:t>добар</w:t>
      </w:r>
      <w:r>
        <w:rPr>
          <w:spacing w:val="-8"/>
          <w:lang w:eastAsia="zh-CN"/>
        </w:rPr>
        <w:t xml:space="preserve"> </w:t>
      </w:r>
      <w:r>
        <w:rPr>
          <w:spacing w:val="-5"/>
          <w:lang w:eastAsia="zh-CN"/>
        </w:rPr>
        <w:t>(3)</w:t>
      </w:r>
    </w:p>
    <w:p w14:paraId="7A5FDFE3" w14:textId="77777777" w:rsidR="008C5E2A" w:rsidRDefault="006644E1">
      <w:pPr>
        <w:pStyle w:val="BodyText"/>
        <w:spacing w:before="44"/>
        <w:ind w:left="23"/>
        <w:rPr>
          <w:lang w:eastAsia="zh-CN"/>
        </w:rPr>
      </w:pPr>
      <w:r>
        <w:rPr>
          <w:spacing w:val="-4"/>
          <w:lang w:eastAsia="zh-CN"/>
        </w:rPr>
        <w:t></w:t>
      </w:r>
      <w:r>
        <w:rPr>
          <w:spacing w:val="-4"/>
          <w:lang w:val="sr-Cyrl-RS" w:eastAsia="zh-CN"/>
        </w:rPr>
        <w:t>40</w:t>
      </w:r>
      <w:r>
        <w:rPr>
          <w:spacing w:val="-4"/>
          <w:lang w:eastAsia="zh-CN"/>
        </w:rPr>
        <w:t>%-</w:t>
      </w:r>
      <w:r>
        <w:rPr>
          <w:spacing w:val="-4"/>
          <w:lang w:val="sr-Cyrl-RS" w:eastAsia="zh-CN"/>
        </w:rPr>
        <w:t>54</w:t>
      </w:r>
      <w:r>
        <w:rPr>
          <w:spacing w:val="-4"/>
          <w:lang w:eastAsia="zh-CN"/>
        </w:rPr>
        <w:t>%</w:t>
      </w:r>
      <w:r>
        <w:rPr>
          <w:spacing w:val="-8"/>
          <w:lang w:eastAsia="zh-CN"/>
        </w:rPr>
        <w:t xml:space="preserve"> </w:t>
      </w:r>
      <w:r>
        <w:rPr>
          <w:spacing w:val="-4"/>
          <w:lang w:eastAsia="zh-CN"/>
        </w:rPr>
        <w:t>оцена</w:t>
      </w:r>
      <w:r>
        <w:rPr>
          <w:spacing w:val="-8"/>
          <w:lang w:eastAsia="zh-CN"/>
        </w:rPr>
        <w:t xml:space="preserve"> </w:t>
      </w:r>
      <w:r>
        <w:rPr>
          <w:spacing w:val="-4"/>
          <w:lang w:eastAsia="zh-CN"/>
        </w:rPr>
        <w:t>довољан</w:t>
      </w:r>
      <w:r>
        <w:rPr>
          <w:spacing w:val="-7"/>
          <w:lang w:eastAsia="zh-CN"/>
        </w:rPr>
        <w:t xml:space="preserve"> </w:t>
      </w:r>
      <w:r>
        <w:rPr>
          <w:spacing w:val="-5"/>
          <w:lang w:eastAsia="zh-CN"/>
        </w:rPr>
        <w:t>(2)</w:t>
      </w:r>
    </w:p>
    <w:p w14:paraId="4B1D1408" w14:textId="77777777" w:rsidR="008C5E2A" w:rsidRDefault="006644E1">
      <w:pPr>
        <w:pStyle w:val="BodyText"/>
        <w:spacing w:before="44"/>
        <w:ind w:left="23"/>
        <w:rPr>
          <w:lang w:eastAsia="zh-CN"/>
        </w:rPr>
      </w:pPr>
      <w:r>
        <w:rPr>
          <w:spacing w:val="-4"/>
          <w:lang w:eastAsia="zh-CN"/>
        </w:rPr>
        <w:t>до</w:t>
      </w:r>
      <w:r>
        <w:rPr>
          <w:spacing w:val="-7"/>
          <w:lang w:eastAsia="zh-CN"/>
        </w:rPr>
        <w:t xml:space="preserve"> </w:t>
      </w:r>
      <w:r>
        <w:rPr>
          <w:spacing w:val="-4"/>
          <w:lang w:eastAsia="zh-CN"/>
        </w:rPr>
        <w:t>3</w:t>
      </w:r>
      <w:r>
        <w:rPr>
          <w:spacing w:val="-4"/>
          <w:lang w:val="sr-Cyrl-RS" w:eastAsia="zh-CN"/>
        </w:rPr>
        <w:t>9</w:t>
      </w:r>
      <w:r>
        <w:rPr>
          <w:spacing w:val="-4"/>
          <w:lang w:eastAsia="zh-CN"/>
        </w:rPr>
        <w:t>%</w:t>
      </w:r>
      <w:r>
        <w:rPr>
          <w:spacing w:val="-7"/>
          <w:lang w:eastAsia="zh-CN"/>
        </w:rPr>
        <w:t xml:space="preserve"> </w:t>
      </w:r>
      <w:r>
        <w:rPr>
          <w:spacing w:val="-4"/>
          <w:lang w:eastAsia="zh-CN"/>
        </w:rPr>
        <w:t>оцена</w:t>
      </w:r>
      <w:r>
        <w:rPr>
          <w:spacing w:val="-7"/>
          <w:lang w:eastAsia="zh-CN"/>
        </w:rPr>
        <w:t xml:space="preserve"> </w:t>
      </w:r>
      <w:r>
        <w:rPr>
          <w:spacing w:val="-4"/>
          <w:lang w:eastAsia="zh-CN"/>
        </w:rPr>
        <w:t>недовољан</w:t>
      </w:r>
      <w:r>
        <w:rPr>
          <w:spacing w:val="-7"/>
          <w:lang w:eastAsia="zh-CN"/>
        </w:rPr>
        <w:t xml:space="preserve"> </w:t>
      </w:r>
      <w:r>
        <w:rPr>
          <w:spacing w:val="-5"/>
          <w:lang w:eastAsia="zh-CN"/>
        </w:rPr>
        <w:t>(1)</w:t>
      </w:r>
    </w:p>
    <w:p w14:paraId="35964775" w14:textId="77777777" w:rsidR="008C5E2A" w:rsidRDefault="006644E1">
      <w:pPr>
        <w:pStyle w:val="BodyText"/>
        <w:ind w:left="23"/>
        <w:rPr>
          <w:spacing w:val="-5"/>
        </w:rPr>
      </w:pPr>
      <w:r>
        <w:t>Скала</w:t>
      </w:r>
      <w:r>
        <w:rPr>
          <w:spacing w:val="-3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варира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односу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постигнућа</w:t>
      </w:r>
      <w:r>
        <w:rPr>
          <w:spacing w:val="-1"/>
        </w:rPr>
        <w:t xml:space="preserve"> </w:t>
      </w:r>
      <w:r>
        <w:t>ученика,</w:t>
      </w:r>
      <w:r>
        <w:rPr>
          <w:spacing w:val="-1"/>
        </w:rPr>
        <w:t xml:space="preserve"> </w:t>
      </w:r>
      <w:r>
        <w:t>али не</w:t>
      </w:r>
      <w:r>
        <w:rPr>
          <w:spacing w:val="-2"/>
        </w:rPr>
        <w:t xml:space="preserve"> </w:t>
      </w:r>
      <w:r>
        <w:t>више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rPr>
          <w:spacing w:val="-5"/>
        </w:rPr>
        <w:t>5%.</w:t>
      </w:r>
    </w:p>
    <w:p w14:paraId="61401118" w14:textId="77777777" w:rsidR="008C5E2A" w:rsidRDefault="008C5E2A">
      <w:pPr>
        <w:pStyle w:val="BodyText"/>
        <w:ind w:left="23"/>
        <w:rPr>
          <w:spacing w:val="-5"/>
          <w:sz w:val="10"/>
          <w:szCs w:val="10"/>
        </w:rPr>
      </w:pPr>
    </w:p>
    <w:p w14:paraId="71DCAB65" w14:textId="77777777" w:rsidR="008C5E2A" w:rsidRDefault="006644E1">
      <w:pPr>
        <w:pStyle w:val="ListParagraph"/>
        <w:tabs>
          <w:tab w:val="left" w:pos="355"/>
        </w:tabs>
        <w:spacing w:before="64" w:line="276" w:lineRule="auto"/>
        <w:ind w:left="0" w:right="25" w:firstLine="0"/>
        <w:jc w:val="both"/>
        <w:rPr>
          <w:sz w:val="24"/>
          <w:szCs w:val="24"/>
          <w:lang w:eastAsia="zh-CN"/>
        </w:rPr>
      </w:pPr>
      <w:r>
        <w:rPr>
          <w:b/>
          <w:bCs/>
          <w:sz w:val="24"/>
          <w:szCs w:val="24"/>
          <w:lang w:val="sr-Cyrl-RS" w:eastAsia="zh-CN"/>
        </w:rPr>
        <w:t xml:space="preserve">2) </w:t>
      </w:r>
      <w:r>
        <w:rPr>
          <w:b/>
          <w:bCs/>
          <w:sz w:val="24"/>
          <w:szCs w:val="24"/>
          <w:lang w:eastAsia="zh-CN"/>
        </w:rPr>
        <w:t>Оцена на усменом одговарању</w:t>
      </w:r>
      <w:r>
        <w:rPr>
          <w:b/>
          <w:bCs/>
          <w:sz w:val="24"/>
          <w:szCs w:val="24"/>
          <w:lang w:val="sr-Cyrl-RS" w:eastAsia="zh-CN"/>
        </w:rPr>
        <w:t xml:space="preserve"> </w:t>
      </w:r>
      <w:r>
        <w:rPr>
          <w:sz w:val="24"/>
          <w:szCs w:val="24"/>
          <w:lang w:eastAsia="zh-CN"/>
        </w:rPr>
        <w:t xml:space="preserve">се формира на </w:t>
      </w:r>
      <w:r>
        <w:rPr>
          <w:sz w:val="24"/>
          <w:szCs w:val="24"/>
          <w:lang w:eastAsia="zh-CN"/>
        </w:rPr>
        <w:t>основу учениковог одговора или излагања према следећој бројчаној скали:</w:t>
      </w:r>
    </w:p>
    <w:p w14:paraId="39A82E30" w14:textId="3F1C5BC8" w:rsidR="008C5E2A" w:rsidRDefault="006644E1">
      <w:pPr>
        <w:pStyle w:val="BodyText"/>
        <w:spacing w:before="160" w:line="276" w:lineRule="auto"/>
        <w:ind w:left="23" w:right="15"/>
        <w:jc w:val="both"/>
        <w:rPr>
          <w:lang w:eastAsia="zh-CN"/>
        </w:rPr>
      </w:pPr>
      <w:r>
        <w:rPr>
          <w:b/>
          <w:lang w:eastAsia="zh-CN"/>
        </w:rPr>
        <w:t xml:space="preserve">Одличан (5) </w:t>
      </w:r>
      <w:r>
        <w:rPr>
          <w:lang w:eastAsia="zh-CN"/>
        </w:rPr>
        <w:t>–ученик је у стању да самостално примењује научене речи и изразе, у потпуности разуме основни смисао</w:t>
      </w:r>
      <w:r>
        <w:rPr>
          <w:lang w:val="sr-Cyrl-RS" w:eastAsia="zh-CN"/>
        </w:rPr>
        <w:t xml:space="preserve"> </w:t>
      </w:r>
      <w:r>
        <w:rPr>
          <w:lang w:eastAsia="zh-CN"/>
        </w:rPr>
        <w:t>и главне информације у аутентичном разговору два или више (са)говорника</w:t>
      </w:r>
      <w:r>
        <w:rPr>
          <w:lang w:eastAsia="zh-CN"/>
        </w:rPr>
        <w:t>. Разуме</w:t>
      </w:r>
      <w:r>
        <w:rPr>
          <w:lang w:val="sr-Cyrl-RS" w:eastAsia="zh-CN"/>
        </w:rPr>
        <w:t xml:space="preserve"> </w:t>
      </w:r>
      <w:r>
        <w:rPr>
          <w:lang w:eastAsia="zh-CN"/>
        </w:rPr>
        <w:t>изражена осећања, жеље и расположења. Течно и с лакоћом описује себе и</w:t>
      </w:r>
      <w:r>
        <w:rPr>
          <w:lang w:val="sr-Cyrl-RS" w:eastAsia="zh-CN"/>
        </w:rPr>
        <w:t xml:space="preserve"> </w:t>
      </w:r>
      <w:r>
        <w:rPr>
          <w:lang w:eastAsia="zh-CN"/>
        </w:rPr>
        <w:t>околину, школски контекст и приватан живот, свакодневне навике, искуства и догађаје. На једноставан начин излаже на задату тему и одговара на</w:t>
      </w:r>
      <w:r w:rsidR="0018004B">
        <w:rPr>
          <w:lang w:val="sr-Latn-RS" w:eastAsia="zh-CN"/>
        </w:rPr>
        <w:t xml:space="preserve"> </w:t>
      </w:r>
      <w:r>
        <w:rPr>
          <w:lang w:eastAsia="zh-CN"/>
        </w:rPr>
        <w:t>питања која се односе на њу. Успешн</w:t>
      </w:r>
      <w:r>
        <w:rPr>
          <w:lang w:eastAsia="zh-CN"/>
        </w:rPr>
        <w:t>о ради у различитим облицима рада.</w:t>
      </w:r>
    </w:p>
    <w:p w14:paraId="0400C1E1" w14:textId="3DF9EEFC" w:rsidR="008C5E2A" w:rsidRDefault="006644E1">
      <w:pPr>
        <w:pStyle w:val="BodyText"/>
        <w:spacing w:before="160" w:line="276" w:lineRule="auto"/>
        <w:ind w:left="23" w:right="25"/>
        <w:jc w:val="both"/>
      </w:pPr>
      <w:r>
        <w:rPr>
          <w:b/>
          <w:lang w:eastAsia="zh-CN"/>
        </w:rPr>
        <w:t>Врло</w:t>
      </w:r>
      <w:r>
        <w:rPr>
          <w:b/>
          <w:spacing w:val="-6"/>
          <w:lang w:eastAsia="zh-CN"/>
        </w:rPr>
        <w:t xml:space="preserve"> </w:t>
      </w:r>
      <w:r>
        <w:rPr>
          <w:b/>
          <w:lang w:eastAsia="zh-CN"/>
        </w:rPr>
        <w:t>добар</w:t>
      </w:r>
      <w:r>
        <w:rPr>
          <w:b/>
          <w:spacing w:val="-5"/>
          <w:lang w:eastAsia="zh-CN"/>
        </w:rPr>
        <w:t xml:space="preserve"> </w:t>
      </w:r>
      <w:r>
        <w:rPr>
          <w:b/>
          <w:lang w:eastAsia="zh-CN"/>
        </w:rPr>
        <w:t>(4)</w:t>
      </w:r>
      <w:r>
        <w:rPr>
          <w:b/>
          <w:spacing w:val="-6"/>
          <w:lang w:eastAsia="zh-CN"/>
        </w:rPr>
        <w:t xml:space="preserve"> </w:t>
      </w:r>
      <w:r>
        <w:rPr>
          <w:lang w:eastAsia="zh-CN"/>
        </w:rPr>
        <w:t>–</w:t>
      </w:r>
      <w:r>
        <w:rPr>
          <w:spacing w:val="-3"/>
          <w:lang w:eastAsia="zh-CN"/>
        </w:rPr>
        <w:t xml:space="preserve"> </w:t>
      </w:r>
      <w:r>
        <w:rPr>
          <w:lang w:eastAsia="zh-CN"/>
        </w:rPr>
        <w:t>ученик</w:t>
      </w:r>
      <w:r>
        <w:rPr>
          <w:spacing w:val="-5"/>
          <w:lang w:eastAsia="zh-CN"/>
        </w:rPr>
        <w:t xml:space="preserve"> </w:t>
      </w:r>
      <w:r>
        <w:rPr>
          <w:lang w:eastAsia="zh-CN"/>
        </w:rPr>
        <w:t>је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способан</w:t>
      </w:r>
      <w:r>
        <w:rPr>
          <w:spacing w:val="-5"/>
          <w:lang w:eastAsia="zh-CN"/>
        </w:rPr>
        <w:t xml:space="preserve"> </w:t>
      </w:r>
      <w:r>
        <w:rPr>
          <w:lang w:eastAsia="zh-CN"/>
        </w:rPr>
        <w:t>да</w:t>
      </w:r>
      <w:r>
        <w:rPr>
          <w:spacing w:val="-7"/>
          <w:lang w:eastAsia="zh-CN"/>
        </w:rPr>
        <w:t xml:space="preserve"> </w:t>
      </w:r>
      <w:r>
        <w:rPr>
          <w:lang w:eastAsia="zh-CN"/>
        </w:rPr>
        <w:t>фукционално</w:t>
      </w:r>
      <w:r>
        <w:rPr>
          <w:spacing w:val="-3"/>
          <w:lang w:eastAsia="zh-CN"/>
        </w:rPr>
        <w:t xml:space="preserve"> </w:t>
      </w:r>
      <w:r>
        <w:rPr>
          <w:lang w:eastAsia="zh-CN"/>
        </w:rPr>
        <w:t>усвоји</w:t>
      </w:r>
      <w:r>
        <w:rPr>
          <w:spacing w:val="-5"/>
          <w:lang w:eastAsia="zh-CN"/>
        </w:rPr>
        <w:t xml:space="preserve"> </w:t>
      </w:r>
      <w:r>
        <w:rPr>
          <w:lang w:eastAsia="zh-CN"/>
        </w:rPr>
        <w:t>појмове,</w:t>
      </w:r>
      <w:r>
        <w:rPr>
          <w:spacing w:val="-3"/>
          <w:lang w:eastAsia="zh-CN"/>
        </w:rPr>
        <w:t xml:space="preserve"> </w:t>
      </w:r>
      <w:r>
        <w:rPr>
          <w:lang w:eastAsia="zh-CN"/>
        </w:rPr>
        <w:t>речи</w:t>
      </w:r>
      <w:r>
        <w:rPr>
          <w:spacing w:val="-5"/>
          <w:lang w:eastAsia="zh-CN"/>
        </w:rPr>
        <w:t xml:space="preserve"> </w:t>
      </w:r>
      <w:r>
        <w:rPr>
          <w:lang w:eastAsia="zh-CN"/>
        </w:rPr>
        <w:t>и</w:t>
      </w:r>
      <w:r>
        <w:rPr>
          <w:spacing w:val="-5"/>
          <w:lang w:eastAsia="zh-CN"/>
        </w:rPr>
        <w:t xml:space="preserve"> </w:t>
      </w:r>
      <w:r>
        <w:rPr>
          <w:lang w:eastAsia="zh-CN"/>
        </w:rPr>
        <w:t>изразе,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а</w:t>
      </w:r>
      <w:r>
        <w:rPr>
          <w:spacing w:val="-4"/>
          <w:lang w:eastAsia="zh-CN"/>
        </w:rPr>
        <w:t xml:space="preserve"> </w:t>
      </w:r>
      <w:r>
        <w:rPr>
          <w:lang w:eastAsia="zh-CN"/>
        </w:rPr>
        <w:t>уз мању</w:t>
      </w:r>
      <w:r>
        <w:rPr>
          <w:spacing w:val="-4"/>
          <w:lang w:eastAsia="zh-CN"/>
        </w:rPr>
        <w:t xml:space="preserve"> </w:t>
      </w:r>
      <w:r>
        <w:rPr>
          <w:lang w:eastAsia="zh-CN"/>
        </w:rPr>
        <w:t>помоћ наставника их</w:t>
      </w:r>
      <w:r w:rsidR="0018004B">
        <w:rPr>
          <w:lang w:val="sr-Latn-RS" w:eastAsia="zh-CN"/>
        </w:rPr>
        <w:t xml:space="preserve"> </w:t>
      </w:r>
      <w:r>
        <w:rPr>
          <w:lang w:eastAsia="zh-CN"/>
        </w:rPr>
        <w:t>повезује и изводи закључке.</w:t>
      </w:r>
      <w:r>
        <w:rPr>
          <w:lang w:val="sr-Cyrl-RS" w:eastAsia="zh-CN"/>
        </w:rPr>
        <w:t xml:space="preserve"> </w:t>
      </w:r>
      <w:r>
        <w:t xml:space="preserve">Разуме основни смисао и главне информације у аутентичном разговору. </w:t>
      </w:r>
      <w:r>
        <w:t>Саставља краће исказе о себи, својој породици и</w:t>
      </w:r>
      <w:r>
        <w:rPr>
          <w:lang w:val="sr-Cyrl-RS"/>
        </w:rPr>
        <w:t xml:space="preserve"> </w:t>
      </w:r>
      <w:r>
        <w:t>непосредном</w:t>
      </w:r>
      <w:r>
        <w:rPr>
          <w:spacing w:val="-8"/>
        </w:rPr>
        <w:t xml:space="preserve"> </w:t>
      </w:r>
      <w:r>
        <w:t>окружењу.</w:t>
      </w:r>
      <w:r>
        <w:rPr>
          <w:spacing w:val="-5"/>
        </w:rPr>
        <w:t xml:space="preserve"> </w:t>
      </w:r>
      <w:r>
        <w:rPr>
          <w:lang w:eastAsia="zh-CN"/>
        </w:rPr>
        <w:t>Уз</w:t>
      </w:r>
      <w:r>
        <w:rPr>
          <w:spacing w:val="-5"/>
          <w:lang w:eastAsia="zh-CN"/>
        </w:rPr>
        <w:t xml:space="preserve"> </w:t>
      </w:r>
      <w:r>
        <w:rPr>
          <w:lang w:eastAsia="zh-CN"/>
        </w:rPr>
        <w:t>краће</w:t>
      </w:r>
      <w:r>
        <w:rPr>
          <w:spacing w:val="-8"/>
          <w:lang w:eastAsia="zh-CN"/>
        </w:rPr>
        <w:t xml:space="preserve"> </w:t>
      </w:r>
      <w:r>
        <w:rPr>
          <w:lang w:eastAsia="zh-CN"/>
        </w:rPr>
        <w:t>паузе</w:t>
      </w:r>
      <w:r>
        <w:rPr>
          <w:spacing w:val="-8"/>
          <w:lang w:eastAsia="zh-CN"/>
        </w:rPr>
        <w:t xml:space="preserve"> </w:t>
      </w:r>
      <w:r>
        <w:rPr>
          <w:lang w:eastAsia="zh-CN"/>
        </w:rPr>
        <w:t>и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мању</w:t>
      </w:r>
      <w:r>
        <w:rPr>
          <w:spacing w:val="-12"/>
          <w:lang w:eastAsia="zh-CN"/>
        </w:rPr>
        <w:t xml:space="preserve"> </w:t>
      </w:r>
      <w:r>
        <w:rPr>
          <w:lang w:eastAsia="zh-CN"/>
        </w:rPr>
        <w:t>помоћ</w:t>
      </w:r>
      <w:r>
        <w:rPr>
          <w:spacing w:val="-7"/>
          <w:lang w:eastAsia="zh-CN"/>
        </w:rPr>
        <w:t xml:space="preserve"> </w:t>
      </w:r>
      <w:r>
        <w:rPr>
          <w:lang w:eastAsia="zh-CN"/>
        </w:rPr>
        <w:t>наставника,</w:t>
      </w:r>
      <w:r>
        <w:rPr>
          <w:spacing w:val="-7"/>
          <w:lang w:eastAsia="zh-CN"/>
        </w:rPr>
        <w:t xml:space="preserve"> </w:t>
      </w:r>
      <w:r>
        <w:rPr>
          <w:lang w:eastAsia="zh-CN"/>
        </w:rPr>
        <w:t>описује</w:t>
      </w:r>
      <w:r>
        <w:rPr>
          <w:spacing w:val="-7"/>
          <w:lang w:eastAsia="zh-CN"/>
        </w:rPr>
        <w:t xml:space="preserve"> </w:t>
      </w:r>
      <w:r>
        <w:rPr>
          <w:lang w:eastAsia="zh-CN"/>
        </w:rPr>
        <w:t>себе</w:t>
      </w:r>
      <w:r>
        <w:rPr>
          <w:spacing w:val="-8"/>
          <w:lang w:eastAsia="zh-CN"/>
        </w:rPr>
        <w:t xml:space="preserve"> </w:t>
      </w:r>
      <w:r>
        <w:rPr>
          <w:lang w:eastAsia="zh-CN"/>
        </w:rPr>
        <w:t>и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своје непосредно окружење,</w:t>
      </w:r>
      <w:r>
        <w:rPr>
          <w:lang w:val="sr-Cyrl-RS" w:eastAsia="zh-CN"/>
        </w:rPr>
        <w:t xml:space="preserve"> </w:t>
      </w:r>
      <w:r>
        <w:rPr>
          <w:lang w:eastAsia="zh-CN"/>
        </w:rPr>
        <w:t>свакодневне активности, искуства и догађаје користећи једноставна језичка средства.</w:t>
      </w:r>
      <w:r>
        <w:rPr>
          <w:lang w:val="sr-Cyrl-RS" w:eastAsia="zh-CN"/>
        </w:rPr>
        <w:t xml:space="preserve"> </w:t>
      </w:r>
      <w:r>
        <w:t>Сналази се у различи</w:t>
      </w:r>
      <w:r>
        <w:t>тим облицима рада.</w:t>
      </w:r>
    </w:p>
    <w:p w14:paraId="2C1A916F" w14:textId="77777777" w:rsidR="008C5E2A" w:rsidRDefault="006644E1">
      <w:pPr>
        <w:pStyle w:val="BodyText"/>
        <w:spacing w:line="276" w:lineRule="auto"/>
        <w:ind w:left="23" w:right="19"/>
        <w:jc w:val="both"/>
        <w:rPr>
          <w:lang w:eastAsia="zh-CN"/>
        </w:rPr>
      </w:pPr>
      <w:r>
        <w:rPr>
          <w:b/>
        </w:rPr>
        <w:t>Добар (3)</w:t>
      </w:r>
      <w:r>
        <w:rPr>
          <w:b/>
          <w:spacing w:val="-1"/>
        </w:rPr>
        <w:t xml:space="preserve"> </w:t>
      </w:r>
      <w:r>
        <w:t>- ученик углавном</w:t>
      </w:r>
      <w:r>
        <w:rPr>
          <w:spacing w:val="-1"/>
        </w:rPr>
        <w:t xml:space="preserve"> </w:t>
      </w:r>
      <w:r>
        <w:t>разуме</w:t>
      </w:r>
      <w:r>
        <w:rPr>
          <w:spacing w:val="-1"/>
        </w:rPr>
        <w:t xml:space="preserve"> </w:t>
      </w:r>
      <w:r>
        <w:t>појмове, речи и изразе, може</w:t>
      </w:r>
      <w:r>
        <w:rPr>
          <w:spacing w:val="-1"/>
        </w:rPr>
        <w:t xml:space="preserve"> </w:t>
      </w:r>
      <w:r>
        <w:t>самостално да</w:t>
      </w:r>
      <w:r>
        <w:rPr>
          <w:spacing w:val="-1"/>
        </w:rPr>
        <w:t xml:space="preserve"> </w:t>
      </w:r>
      <w:r>
        <w:t xml:space="preserve">наведе граматичке појмове и појмове из вокабулара и објасни их уз делимичну помоћ наставника. </w:t>
      </w:r>
      <w:r>
        <w:rPr>
          <w:lang w:eastAsia="zh-CN"/>
        </w:rPr>
        <w:t>Познаје и користи једноставније</w:t>
      </w:r>
      <w:r>
        <w:rPr>
          <w:lang w:val="sr-Cyrl-RS" w:eastAsia="zh-CN"/>
        </w:rPr>
        <w:t xml:space="preserve"> </w:t>
      </w:r>
      <w:r>
        <w:rPr>
          <w:lang w:eastAsia="zh-CN"/>
        </w:rPr>
        <w:t xml:space="preserve">граматичке елементе и </w:t>
      </w:r>
      <w:r>
        <w:rPr>
          <w:lang w:eastAsia="zh-CN"/>
        </w:rPr>
        <w:t>конструкције. Разуме општи смисао и најважније информације у</w:t>
      </w:r>
      <w:r>
        <w:rPr>
          <w:lang w:val="sr-Cyrl-RS" w:eastAsia="zh-CN"/>
        </w:rPr>
        <w:t xml:space="preserve"> </w:t>
      </w:r>
      <w:r>
        <w:rPr>
          <w:lang w:eastAsia="zh-CN"/>
        </w:rPr>
        <w:t>једноставном језичком контексту. Поставља једноставна питања о темама које одговарају</w:t>
      </w:r>
      <w:r>
        <w:rPr>
          <w:lang w:val="sr-Cyrl-RS" w:eastAsia="zh-CN"/>
        </w:rPr>
        <w:t xml:space="preserve"> </w:t>
      </w:r>
      <w:r>
        <w:rPr>
          <w:lang w:eastAsia="zh-CN"/>
        </w:rPr>
        <w:t>његовим интересовањима. Захтеве обавља делимично и узпомоћ наставника.</w:t>
      </w:r>
    </w:p>
    <w:p w14:paraId="124A07C0" w14:textId="77777777" w:rsidR="008C5E2A" w:rsidRDefault="006644E1">
      <w:pPr>
        <w:pStyle w:val="BodyText"/>
        <w:spacing w:line="276" w:lineRule="auto"/>
        <w:ind w:left="23" w:right="23"/>
        <w:jc w:val="both"/>
      </w:pPr>
      <w:r>
        <w:rPr>
          <w:b/>
          <w:lang w:eastAsia="zh-CN"/>
        </w:rPr>
        <w:t>Довољан</w:t>
      </w:r>
      <w:r>
        <w:rPr>
          <w:b/>
          <w:spacing w:val="-6"/>
          <w:lang w:eastAsia="zh-CN"/>
        </w:rPr>
        <w:t xml:space="preserve"> </w:t>
      </w:r>
      <w:r>
        <w:rPr>
          <w:b/>
          <w:lang w:eastAsia="zh-CN"/>
        </w:rPr>
        <w:t>(2)</w:t>
      </w:r>
      <w:r>
        <w:rPr>
          <w:b/>
          <w:spacing w:val="-8"/>
          <w:lang w:eastAsia="zh-CN"/>
        </w:rPr>
        <w:t xml:space="preserve"> </w:t>
      </w:r>
      <w:r>
        <w:rPr>
          <w:lang w:eastAsia="zh-CN"/>
        </w:rPr>
        <w:t>-</w:t>
      </w:r>
      <w:r>
        <w:rPr>
          <w:spacing w:val="-5"/>
          <w:lang w:eastAsia="zh-CN"/>
        </w:rPr>
        <w:t xml:space="preserve"> </w:t>
      </w:r>
      <w:r>
        <w:rPr>
          <w:lang w:eastAsia="zh-CN"/>
        </w:rPr>
        <w:t>ученик</w:t>
      </w:r>
      <w:r>
        <w:rPr>
          <w:lang w:val="sr-Cyrl-RS" w:eastAsia="zh-CN"/>
        </w:rPr>
        <w:t xml:space="preserve"> </w:t>
      </w:r>
      <w:r>
        <w:rPr>
          <w:lang w:eastAsia="zh-CN"/>
        </w:rPr>
        <w:t>препознаје</w:t>
      </w:r>
      <w:r>
        <w:rPr>
          <w:spacing w:val="-7"/>
          <w:lang w:eastAsia="zh-CN"/>
        </w:rPr>
        <w:t xml:space="preserve"> </w:t>
      </w:r>
      <w:r>
        <w:rPr>
          <w:lang w:eastAsia="zh-CN"/>
        </w:rPr>
        <w:t>основн</w:t>
      </w:r>
      <w:r>
        <w:rPr>
          <w:lang w:eastAsia="zh-CN"/>
        </w:rPr>
        <w:t>е</w:t>
      </w:r>
      <w:r>
        <w:rPr>
          <w:spacing w:val="-8"/>
          <w:lang w:eastAsia="zh-CN"/>
        </w:rPr>
        <w:t xml:space="preserve"> </w:t>
      </w:r>
      <w:r>
        <w:rPr>
          <w:lang w:eastAsia="zh-CN"/>
        </w:rPr>
        <w:t>појмове,</w:t>
      </w:r>
      <w:r>
        <w:rPr>
          <w:spacing w:val="-7"/>
          <w:lang w:eastAsia="zh-CN"/>
        </w:rPr>
        <w:t xml:space="preserve"> </w:t>
      </w:r>
      <w:r>
        <w:rPr>
          <w:lang w:eastAsia="zh-CN"/>
        </w:rPr>
        <w:t>фреквентне</w:t>
      </w:r>
      <w:r>
        <w:rPr>
          <w:spacing w:val="-8"/>
          <w:lang w:eastAsia="zh-CN"/>
        </w:rPr>
        <w:t xml:space="preserve"> </w:t>
      </w:r>
      <w:r>
        <w:rPr>
          <w:lang w:eastAsia="zh-CN"/>
        </w:rPr>
        <w:t>речи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и</w:t>
      </w:r>
      <w:r>
        <w:rPr>
          <w:lang w:val="sr-Cyrl-RS" w:eastAsia="zh-CN"/>
        </w:rPr>
        <w:t xml:space="preserve"> </w:t>
      </w:r>
      <w:r>
        <w:rPr>
          <w:lang w:eastAsia="zh-CN"/>
        </w:rPr>
        <w:t>једноставне</w:t>
      </w:r>
      <w:r>
        <w:rPr>
          <w:spacing w:val="-8"/>
          <w:lang w:eastAsia="zh-CN"/>
        </w:rPr>
        <w:t xml:space="preserve"> </w:t>
      </w:r>
      <w:r>
        <w:rPr>
          <w:lang w:eastAsia="zh-CN"/>
        </w:rPr>
        <w:t>изразе у</w:t>
      </w:r>
      <w:r>
        <w:rPr>
          <w:spacing w:val="-1"/>
          <w:lang w:eastAsia="zh-CN"/>
        </w:rPr>
        <w:t xml:space="preserve"> </w:t>
      </w:r>
      <w:r>
        <w:rPr>
          <w:lang w:eastAsia="zh-CN"/>
        </w:rPr>
        <w:t>јасно контекстуализованом и спором говору. Уз већу</w:t>
      </w:r>
      <w:r>
        <w:rPr>
          <w:spacing w:val="-1"/>
          <w:lang w:eastAsia="zh-CN"/>
        </w:rPr>
        <w:t xml:space="preserve"> </w:t>
      </w:r>
      <w:r>
        <w:rPr>
          <w:lang w:eastAsia="zh-CN"/>
        </w:rPr>
        <w:t>помоћ наставника разуме веома кратка, једноставна,</w:t>
      </w:r>
      <w:r>
        <w:rPr>
          <w:lang w:val="sr-Cyrl-RS" w:eastAsia="zh-CN"/>
        </w:rPr>
        <w:t xml:space="preserve"> </w:t>
      </w:r>
      <w:r>
        <w:rPr>
          <w:lang w:eastAsia="zh-CN"/>
        </w:rPr>
        <w:t>разговетн</w:t>
      </w:r>
      <w:r>
        <w:rPr>
          <w:lang w:val="sr-Cyrl-RS" w:eastAsia="zh-CN"/>
        </w:rPr>
        <w:t>а</w:t>
      </w:r>
      <w:r>
        <w:rPr>
          <w:lang w:eastAsia="zh-CN"/>
        </w:rPr>
        <w:t xml:space="preserve"> и споро изговорена упутства. </w:t>
      </w:r>
      <w:r>
        <w:t>У стању је да продукује искључиво просте реченице и изрази најосновније потребе уз минмалну примену у језичком контексту.</w:t>
      </w:r>
    </w:p>
    <w:p w14:paraId="3D17FB9C" w14:textId="77777777" w:rsidR="008C5E2A" w:rsidRDefault="006644E1">
      <w:pPr>
        <w:pStyle w:val="BodyText"/>
        <w:spacing w:line="276" w:lineRule="auto"/>
        <w:ind w:left="23" w:right="25"/>
        <w:jc w:val="both"/>
      </w:pPr>
      <w:r>
        <w:rPr>
          <w:b/>
          <w:lang w:eastAsia="zh-CN"/>
        </w:rPr>
        <w:t xml:space="preserve">Недовољан (1) </w:t>
      </w:r>
      <w:r>
        <w:rPr>
          <w:lang w:eastAsia="zh-CN"/>
        </w:rPr>
        <w:t>- ученик не показује способност репродукције нити препознавања основних</w:t>
      </w:r>
      <w:r>
        <w:rPr>
          <w:lang w:val="sr-Cyrl-RS" w:eastAsia="zh-CN"/>
        </w:rPr>
        <w:t xml:space="preserve"> </w:t>
      </w:r>
      <w:r>
        <w:rPr>
          <w:lang w:eastAsia="zh-CN"/>
        </w:rPr>
        <w:t>појмова, речи и из</w:t>
      </w:r>
      <w:r>
        <w:rPr>
          <w:lang w:eastAsia="zh-CN"/>
        </w:rPr>
        <w:t>раза. Ни уз велику помоћ наставника не разуме најједноставније захтеве ни упутства.</w:t>
      </w:r>
      <w:r>
        <w:rPr>
          <w:lang w:val="sr-Cyrl-RS" w:eastAsia="zh-CN"/>
        </w:rPr>
        <w:t xml:space="preserve"> </w:t>
      </w:r>
      <w:r>
        <w:t xml:space="preserve">Не показује жељу за напредовањем нити </w:t>
      </w:r>
      <w:r>
        <w:rPr>
          <w:spacing w:val="-2"/>
        </w:rPr>
        <w:t>ангажовањем.</w:t>
      </w:r>
    </w:p>
    <w:p w14:paraId="5C1C659D" w14:textId="3851FF88" w:rsidR="008C5E2A" w:rsidRDefault="008C5E2A">
      <w:pPr>
        <w:pStyle w:val="BodyText"/>
        <w:spacing w:before="202"/>
        <w:rPr>
          <w:rFonts w:eastAsiaTheme="minorEastAsia"/>
          <w:lang w:eastAsia="zh-CN"/>
        </w:rPr>
      </w:pPr>
    </w:p>
    <w:p w14:paraId="3CC4D0E9" w14:textId="77777777" w:rsidR="0018004B" w:rsidRPr="0018004B" w:rsidRDefault="0018004B">
      <w:pPr>
        <w:pStyle w:val="BodyText"/>
        <w:spacing w:before="202"/>
        <w:rPr>
          <w:rFonts w:eastAsiaTheme="minorEastAsia" w:hint="eastAsia"/>
          <w:lang w:eastAsia="zh-CN"/>
        </w:rPr>
      </w:pPr>
    </w:p>
    <w:p w14:paraId="48731EFD" w14:textId="77777777" w:rsidR="008C5E2A" w:rsidRDefault="006644E1">
      <w:pPr>
        <w:pStyle w:val="ListParagraph"/>
        <w:tabs>
          <w:tab w:val="left" w:pos="282"/>
        </w:tabs>
        <w:spacing w:line="276" w:lineRule="auto"/>
        <w:ind w:left="0" w:right="21"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sr-Cyrl-RS"/>
        </w:rPr>
        <w:t xml:space="preserve">3) </w:t>
      </w:r>
      <w:r>
        <w:rPr>
          <w:b/>
          <w:bCs/>
          <w:sz w:val="24"/>
          <w:szCs w:val="24"/>
        </w:rPr>
        <w:t>Активност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ученика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континуирано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вреднује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током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целе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школске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године. У активност улази и </w:t>
      </w:r>
      <w:r>
        <w:rPr>
          <w:sz w:val="24"/>
          <w:szCs w:val="24"/>
        </w:rPr>
        <w:t>редовност/благовременост/тачност израде и доношења домаћих задатака, као и редовно доношење материјала потребног за рад на часу. Степен самосталности у раду, степен ангажовања, иницијативе, начин остваривања сарадње у процесу учења са другим ученицима тако</w:t>
      </w:r>
      <w:r>
        <w:rPr>
          <w:sz w:val="24"/>
          <w:szCs w:val="24"/>
        </w:rPr>
        <w:t>ђе се вреднују кроз активност. Оцена из активности може бити од значаја и за општи успех ученика, најчешће 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његову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корист.</w:t>
      </w:r>
    </w:p>
    <w:p w14:paraId="0378996B" w14:textId="77777777" w:rsidR="008C5E2A" w:rsidRDefault="008C5E2A">
      <w:pPr>
        <w:pStyle w:val="ListParagraph"/>
        <w:spacing w:line="276" w:lineRule="auto"/>
        <w:jc w:val="both"/>
        <w:rPr>
          <w:sz w:val="24"/>
          <w:szCs w:val="24"/>
        </w:rPr>
      </w:pPr>
    </w:p>
    <w:p w14:paraId="44A2589D" w14:textId="77777777" w:rsidR="008C5E2A" w:rsidRDefault="006644E1">
      <w:pPr>
        <w:pStyle w:val="ListParagraph"/>
        <w:tabs>
          <w:tab w:val="left" w:pos="282"/>
        </w:tabs>
        <w:spacing w:before="41"/>
        <w:ind w:left="0" w:firstLine="0"/>
        <w:rPr>
          <w:sz w:val="24"/>
          <w:szCs w:val="24"/>
          <w:lang w:eastAsia="zh-CN"/>
        </w:rPr>
      </w:pPr>
      <w:r>
        <w:rPr>
          <w:b/>
          <w:bCs/>
          <w:spacing w:val="-2"/>
          <w:sz w:val="24"/>
          <w:szCs w:val="24"/>
          <w:lang w:val="sr-Cyrl-RS" w:eastAsia="zh-CN"/>
        </w:rPr>
        <w:t xml:space="preserve">4) Практични рад </w:t>
      </w:r>
      <w:r>
        <w:rPr>
          <w:spacing w:val="-2"/>
          <w:sz w:val="24"/>
          <w:szCs w:val="24"/>
          <w:lang w:val="sr-Cyrl-RS" w:eastAsia="zh-CN"/>
        </w:rPr>
        <w:t xml:space="preserve">(пројекат или презентација) </w:t>
      </w:r>
      <w:r>
        <w:rPr>
          <w:b/>
          <w:bCs/>
          <w:spacing w:val="-2"/>
          <w:sz w:val="24"/>
          <w:szCs w:val="24"/>
          <w:lang w:val="sr-Cyrl-RS" w:eastAsia="zh-CN"/>
        </w:rPr>
        <w:t>за ученике 4.разреда</w:t>
      </w:r>
      <w:r>
        <w:rPr>
          <w:spacing w:val="-2"/>
          <w:sz w:val="24"/>
          <w:szCs w:val="24"/>
          <w:lang w:val="sr-Cyrl-RS" w:eastAsia="zh-CN"/>
        </w:rPr>
        <w:t>:</w:t>
      </w:r>
    </w:p>
    <w:p w14:paraId="232E6876" w14:textId="77777777" w:rsidR="008C5E2A" w:rsidRDefault="006644E1">
      <w:pPr>
        <w:pStyle w:val="BodyText"/>
        <w:spacing w:before="160" w:line="276" w:lineRule="auto"/>
        <w:ind w:left="23" w:right="15"/>
        <w:jc w:val="both"/>
        <w:rPr>
          <w:lang w:val="sr-Cyrl-RS"/>
        </w:rPr>
      </w:pPr>
      <w:r>
        <w:rPr>
          <w:b/>
          <w:lang w:eastAsia="zh-CN"/>
        </w:rPr>
        <w:t xml:space="preserve">Одличан (5) </w:t>
      </w:r>
      <w:r>
        <w:rPr>
          <w:lang w:eastAsia="zh-CN"/>
        </w:rPr>
        <w:t xml:space="preserve">–ученик је у стању да </w:t>
      </w:r>
      <w:r>
        <w:rPr>
          <w:lang w:val="sr-Cyrl-RS" w:eastAsia="zh-CN"/>
        </w:rPr>
        <w:t>на задату тему покаже изузетно</w:t>
      </w:r>
      <w:r>
        <w:rPr>
          <w:lang w:val="sr-Cyrl-RS" w:eastAsia="zh-CN"/>
        </w:rPr>
        <w:t xml:space="preserve"> висок степен активности и ангажовања у прикупљању информација и података. </w:t>
      </w:r>
      <w:r>
        <w:rPr>
          <w:lang w:val="sr-Cyrl-RS"/>
        </w:rPr>
        <w:t>Самостално изводи закључке на основу прикупљених података, веома разумљиво и структуирано излаже презентацију уз граматичку тачност и течност у говору</w:t>
      </w:r>
      <w:r>
        <w:t>.</w:t>
      </w:r>
      <w:r>
        <w:rPr>
          <w:lang w:val="sr-Cyrl-RS"/>
        </w:rPr>
        <w:t xml:space="preserve"> Успешно одговара на сва питања наставника која су произашла из презентације ученика.</w:t>
      </w:r>
    </w:p>
    <w:p w14:paraId="466A4026" w14:textId="77777777" w:rsidR="008C5E2A" w:rsidRDefault="006644E1">
      <w:pPr>
        <w:pStyle w:val="BodyText"/>
        <w:spacing w:before="160" w:line="276" w:lineRule="auto"/>
        <w:ind w:left="23" w:right="15"/>
        <w:jc w:val="both"/>
        <w:rPr>
          <w:lang w:val="sr-Cyrl-RS"/>
        </w:rPr>
      </w:pPr>
      <w:r>
        <w:rPr>
          <w:b/>
        </w:rPr>
        <w:t>Врло</w:t>
      </w:r>
      <w:r>
        <w:rPr>
          <w:b/>
          <w:spacing w:val="-6"/>
        </w:rPr>
        <w:t xml:space="preserve"> </w:t>
      </w:r>
      <w:r>
        <w:rPr>
          <w:b/>
        </w:rPr>
        <w:t>добар</w:t>
      </w:r>
      <w:r>
        <w:rPr>
          <w:b/>
          <w:spacing w:val="-5"/>
        </w:rPr>
        <w:t xml:space="preserve"> </w:t>
      </w:r>
      <w:r>
        <w:rPr>
          <w:b/>
        </w:rPr>
        <w:t>(4)</w:t>
      </w:r>
      <w:r>
        <w:rPr>
          <w:b/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3"/>
          <w:lang w:val="sr-Cyrl-RS"/>
        </w:rPr>
        <w:t>у</w:t>
      </w:r>
      <w:r>
        <w:t xml:space="preserve">ченик је у стању да </w:t>
      </w:r>
      <w:r>
        <w:rPr>
          <w:lang w:val="sr-Cyrl-RS"/>
        </w:rPr>
        <w:t xml:space="preserve">на задату тему покаже висок степен активности и ангажовања у прикупљању информација и података. Углавном самостално изводи закључке </w:t>
      </w:r>
      <w:r>
        <w:rPr>
          <w:lang w:val="sr-Cyrl-RS"/>
        </w:rPr>
        <w:t>на основу прикупљених података, разумљиво излаже презентацију уз већу граматичку тачност и течност у говору</w:t>
      </w:r>
      <w:r>
        <w:t>.</w:t>
      </w:r>
      <w:r>
        <w:rPr>
          <w:lang w:val="sr-Cyrl-RS"/>
        </w:rPr>
        <w:t xml:space="preserve"> Успешно одговара на већину питања наставника која су произашла из презентације ученика.</w:t>
      </w:r>
    </w:p>
    <w:p w14:paraId="752BBE01" w14:textId="77777777" w:rsidR="008C5E2A" w:rsidRDefault="006644E1">
      <w:pPr>
        <w:pStyle w:val="BodyText"/>
        <w:spacing w:before="160" w:line="276" w:lineRule="auto"/>
        <w:ind w:left="23" w:right="15"/>
        <w:jc w:val="both"/>
      </w:pPr>
      <w:r>
        <w:rPr>
          <w:b/>
        </w:rPr>
        <w:t>Добар (3)</w:t>
      </w:r>
      <w:r>
        <w:rPr>
          <w:b/>
          <w:spacing w:val="-1"/>
        </w:rPr>
        <w:t xml:space="preserve"> </w:t>
      </w:r>
      <w:r>
        <w:t xml:space="preserve">- </w:t>
      </w:r>
      <w:r>
        <w:rPr>
          <w:spacing w:val="-3"/>
          <w:lang w:val="sr-Cyrl-RS"/>
        </w:rPr>
        <w:t>у</w:t>
      </w:r>
      <w:r>
        <w:t xml:space="preserve">ченик је у стању да </w:t>
      </w:r>
      <w:r>
        <w:rPr>
          <w:lang w:val="sr-Cyrl-RS"/>
        </w:rPr>
        <w:t xml:space="preserve">на задату тему у довољној </w:t>
      </w:r>
      <w:r>
        <w:rPr>
          <w:lang w:val="sr-Cyrl-RS"/>
        </w:rPr>
        <w:t>мери покаже степен активности и ангажовања у прикупљању информација и података. Делимично самостално изводи закључке на основу прикупљених података и напамет излаже презентацију без питања наставника која су произашла из презентације ученика.</w:t>
      </w:r>
    </w:p>
    <w:p w14:paraId="2A252227" w14:textId="77777777" w:rsidR="008C5E2A" w:rsidRDefault="006644E1">
      <w:pPr>
        <w:pStyle w:val="BodyText"/>
        <w:spacing w:line="276" w:lineRule="auto"/>
        <w:ind w:left="23" w:right="23"/>
        <w:jc w:val="both"/>
        <w:rPr>
          <w:lang w:eastAsia="zh-CN"/>
        </w:rPr>
      </w:pPr>
      <w:r>
        <w:rPr>
          <w:b/>
          <w:lang w:eastAsia="zh-CN"/>
        </w:rPr>
        <w:t>Довољан</w:t>
      </w:r>
      <w:r>
        <w:rPr>
          <w:b/>
          <w:spacing w:val="-6"/>
          <w:lang w:eastAsia="zh-CN"/>
        </w:rPr>
        <w:t xml:space="preserve"> </w:t>
      </w:r>
      <w:r>
        <w:rPr>
          <w:b/>
          <w:lang w:eastAsia="zh-CN"/>
        </w:rPr>
        <w:t>(2)</w:t>
      </w:r>
      <w:r>
        <w:rPr>
          <w:b/>
          <w:spacing w:val="-8"/>
          <w:lang w:eastAsia="zh-CN"/>
        </w:rPr>
        <w:t xml:space="preserve"> </w:t>
      </w:r>
      <w:r>
        <w:rPr>
          <w:lang w:eastAsia="zh-CN"/>
        </w:rPr>
        <w:t>-</w:t>
      </w:r>
      <w:r>
        <w:rPr>
          <w:spacing w:val="-5"/>
          <w:lang w:eastAsia="zh-CN"/>
        </w:rPr>
        <w:t xml:space="preserve"> </w:t>
      </w:r>
      <w:r>
        <w:rPr>
          <w:spacing w:val="-5"/>
          <w:lang w:val="sr-Cyrl-RS" w:eastAsia="zh-CN"/>
        </w:rPr>
        <w:t>ученик је припремио презентацију али чита са папира, а наставник не поставља питања к</w:t>
      </w:r>
      <w:r>
        <w:rPr>
          <w:lang w:val="sr-Cyrl-RS" w:eastAsia="zh-CN"/>
        </w:rPr>
        <w:t>оја су произашла из презентације ученика.</w:t>
      </w:r>
    </w:p>
    <w:p w14:paraId="6D9BFA52" w14:textId="77777777" w:rsidR="008C5E2A" w:rsidRDefault="006644E1">
      <w:pPr>
        <w:pStyle w:val="BodyText"/>
        <w:spacing w:line="276" w:lineRule="auto"/>
        <w:ind w:left="23" w:right="25"/>
        <w:jc w:val="both"/>
        <w:rPr>
          <w:spacing w:val="-2"/>
          <w:lang w:eastAsia="zh-CN"/>
        </w:rPr>
      </w:pPr>
      <w:r>
        <w:rPr>
          <w:b/>
          <w:lang w:eastAsia="zh-CN"/>
        </w:rPr>
        <w:t xml:space="preserve">Недовољан (1) </w:t>
      </w:r>
      <w:r>
        <w:rPr>
          <w:lang w:eastAsia="zh-CN"/>
        </w:rPr>
        <w:t xml:space="preserve">- ученик </w:t>
      </w:r>
      <w:r>
        <w:rPr>
          <w:lang w:val="sr-Cyrl-RS" w:eastAsia="zh-CN"/>
        </w:rPr>
        <w:t>није урадио презентацију</w:t>
      </w:r>
      <w:r>
        <w:rPr>
          <w:spacing w:val="-2"/>
          <w:lang w:eastAsia="zh-CN"/>
        </w:rPr>
        <w:t>.</w:t>
      </w:r>
    </w:p>
    <w:p w14:paraId="13DF18EC" w14:textId="77777777" w:rsidR="008C5E2A" w:rsidRDefault="008C5E2A">
      <w:pPr>
        <w:pStyle w:val="BodyText"/>
        <w:spacing w:line="276" w:lineRule="auto"/>
        <w:ind w:left="23" w:right="25"/>
        <w:jc w:val="both"/>
        <w:rPr>
          <w:spacing w:val="-2"/>
          <w:lang w:eastAsia="zh-CN"/>
        </w:rPr>
      </w:pPr>
    </w:p>
    <w:p w14:paraId="70CBD665" w14:textId="77777777" w:rsidR="008C5E2A" w:rsidRDefault="006644E1">
      <w:pPr>
        <w:pStyle w:val="ListParagraph"/>
        <w:tabs>
          <w:tab w:val="left" w:pos="282"/>
        </w:tabs>
        <w:spacing w:before="41"/>
        <w:ind w:left="23" w:firstLine="0"/>
        <w:jc w:val="both"/>
        <w:rPr>
          <w:b/>
          <w:bCs/>
          <w:spacing w:val="-2"/>
          <w:sz w:val="24"/>
          <w:szCs w:val="24"/>
          <w:lang w:val="sr-Cyrl-RS"/>
        </w:rPr>
      </w:pPr>
      <w:r>
        <w:rPr>
          <w:b/>
          <w:bCs/>
          <w:spacing w:val="-2"/>
          <w:sz w:val="24"/>
          <w:szCs w:val="24"/>
          <w:lang w:val="sr-Cyrl-RS" w:eastAsia="zh-CN"/>
        </w:rPr>
        <w:tab/>
      </w:r>
      <w:r>
        <w:rPr>
          <w:b/>
          <w:bCs/>
          <w:spacing w:val="-2"/>
          <w:sz w:val="24"/>
          <w:szCs w:val="24"/>
          <w:lang w:val="sr-Cyrl-RS"/>
        </w:rPr>
        <w:t>Закључна оцена</w:t>
      </w:r>
    </w:p>
    <w:p w14:paraId="56ECD787" w14:textId="77777777" w:rsidR="008C5E2A" w:rsidRDefault="006644E1">
      <w:pPr>
        <w:pStyle w:val="ListParagraph"/>
        <w:tabs>
          <w:tab w:val="left" w:pos="282"/>
        </w:tabs>
        <w:spacing w:before="41"/>
        <w:ind w:left="23" w:firstLine="0"/>
        <w:jc w:val="both"/>
        <w:rPr>
          <w:spacing w:val="-2"/>
          <w:sz w:val="24"/>
          <w:szCs w:val="24"/>
          <w:lang w:val="sr-Cyrl-RS"/>
        </w:rPr>
      </w:pPr>
      <w:r>
        <w:rPr>
          <w:spacing w:val="-2"/>
          <w:sz w:val="24"/>
          <w:szCs w:val="24"/>
          <w:lang w:val="sr-Cyrl-RS"/>
        </w:rPr>
        <w:t xml:space="preserve">Закључна оцена утврђује се на крају првог и другог </w:t>
      </w:r>
      <w:r>
        <w:rPr>
          <w:spacing w:val="-2"/>
          <w:sz w:val="24"/>
          <w:szCs w:val="24"/>
          <w:lang w:val="sr-Cyrl-RS"/>
        </w:rPr>
        <w:t>полугодишта на основу свих</w:t>
      </w:r>
      <w:r w:rsidRPr="0018004B">
        <w:rPr>
          <w:spacing w:val="-2"/>
          <w:sz w:val="24"/>
          <w:szCs w:val="24"/>
          <w:lang w:val="sr-Cyrl-RS"/>
        </w:rPr>
        <w:t xml:space="preserve"> </w:t>
      </w:r>
      <w:r>
        <w:rPr>
          <w:spacing w:val="-2"/>
          <w:sz w:val="24"/>
          <w:szCs w:val="24"/>
          <w:lang w:val="sr-Cyrl-RS"/>
        </w:rPr>
        <w:t>појединачних оцена које су унете у дневник од почетка школске године. Закључна оцена</w:t>
      </w:r>
      <w:r w:rsidRPr="0018004B">
        <w:rPr>
          <w:spacing w:val="-2"/>
          <w:sz w:val="24"/>
          <w:szCs w:val="24"/>
          <w:lang w:val="sr-Cyrl-RS"/>
        </w:rPr>
        <w:t xml:space="preserve"> </w:t>
      </w:r>
      <w:r>
        <w:rPr>
          <w:spacing w:val="-2"/>
          <w:sz w:val="24"/>
          <w:szCs w:val="24"/>
          <w:lang w:val="sr-Cyrl-RS"/>
        </w:rPr>
        <w:t>на полугодишту не узима се у обзир приликом утврђивања аритметичке средине.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4"/>
        <w:gridCol w:w="4542"/>
      </w:tblGrid>
      <w:tr w:rsidR="008C5E2A" w14:paraId="71893281" w14:textId="77777777">
        <w:tc>
          <w:tcPr>
            <w:tcW w:w="4646" w:type="dxa"/>
          </w:tcPr>
          <w:p w14:paraId="5715332E" w14:textId="77777777" w:rsidR="008C5E2A" w:rsidRDefault="006644E1">
            <w:pPr>
              <w:pStyle w:val="ListParagraph"/>
              <w:tabs>
                <w:tab w:val="left" w:pos="282"/>
              </w:tabs>
              <w:spacing w:before="41"/>
              <w:ind w:left="0" w:firstLine="0"/>
              <w:jc w:val="center"/>
              <w:rPr>
                <w:b/>
                <w:bCs/>
                <w:spacing w:val="-2"/>
                <w:sz w:val="24"/>
                <w:szCs w:val="24"/>
                <w:lang w:val="sr-Cyrl-RS"/>
              </w:rPr>
            </w:pPr>
            <w:r>
              <w:rPr>
                <w:b/>
                <w:bCs/>
                <w:spacing w:val="-2"/>
                <w:lang w:val="sr-Cyrl-RS"/>
              </w:rPr>
              <w:t>ЗАКЉУЧНА ОЦЕНА</w:t>
            </w:r>
          </w:p>
        </w:tc>
        <w:tc>
          <w:tcPr>
            <w:tcW w:w="4646" w:type="dxa"/>
          </w:tcPr>
          <w:p w14:paraId="63593D15" w14:textId="77777777" w:rsidR="008C5E2A" w:rsidRDefault="006644E1">
            <w:pPr>
              <w:pStyle w:val="ListParagraph"/>
              <w:tabs>
                <w:tab w:val="left" w:pos="282"/>
              </w:tabs>
              <w:spacing w:before="41"/>
              <w:ind w:left="0" w:firstLine="0"/>
              <w:jc w:val="center"/>
              <w:rPr>
                <w:b/>
                <w:bCs/>
                <w:spacing w:val="-2"/>
                <w:sz w:val="24"/>
                <w:szCs w:val="24"/>
                <w:lang w:val="sr-Cyrl-RS"/>
              </w:rPr>
            </w:pPr>
            <w:r>
              <w:rPr>
                <w:b/>
                <w:bCs/>
                <w:spacing w:val="-2"/>
                <w:lang w:val="sr-Cyrl-RS"/>
              </w:rPr>
              <w:t>АРИТМЕТИЧКА</w:t>
            </w:r>
            <w:r>
              <w:rPr>
                <w:b/>
                <w:bCs/>
                <w:spacing w:val="-2"/>
                <w:lang w:val="en-US"/>
              </w:rPr>
              <w:t xml:space="preserve"> </w:t>
            </w:r>
            <w:r>
              <w:rPr>
                <w:b/>
                <w:bCs/>
                <w:spacing w:val="-2"/>
                <w:lang w:val="sr-Cyrl-RS"/>
              </w:rPr>
              <w:t>СРЕДИНА СВИХ ОЦЕНА</w:t>
            </w:r>
          </w:p>
        </w:tc>
      </w:tr>
      <w:tr w:rsidR="008C5E2A" w14:paraId="6A52C11D" w14:textId="77777777">
        <w:tc>
          <w:tcPr>
            <w:tcW w:w="4646" w:type="dxa"/>
          </w:tcPr>
          <w:p w14:paraId="376383F0" w14:textId="77777777" w:rsidR="008C5E2A" w:rsidRDefault="006644E1">
            <w:pPr>
              <w:pStyle w:val="ListParagraph"/>
              <w:tabs>
                <w:tab w:val="left" w:pos="282"/>
              </w:tabs>
              <w:spacing w:before="41"/>
              <w:ind w:left="0" w:firstLine="0"/>
              <w:jc w:val="center"/>
              <w:rPr>
                <w:spacing w:val="-2"/>
                <w:sz w:val="24"/>
                <w:szCs w:val="24"/>
                <w:lang w:val="sr-Cyrl-RS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>Недовољан (1)</w:t>
            </w:r>
          </w:p>
        </w:tc>
        <w:tc>
          <w:tcPr>
            <w:tcW w:w="4646" w:type="dxa"/>
          </w:tcPr>
          <w:p w14:paraId="7FC95870" w14:textId="77777777" w:rsidR="008C5E2A" w:rsidRDefault="006644E1">
            <w:pPr>
              <w:pStyle w:val="ListParagraph"/>
              <w:tabs>
                <w:tab w:val="left" w:pos="282"/>
              </w:tabs>
              <w:spacing w:before="41"/>
              <w:ind w:left="23" w:firstLine="0"/>
              <w:jc w:val="center"/>
              <w:rPr>
                <w:spacing w:val="-2"/>
                <w:sz w:val="24"/>
                <w:szCs w:val="24"/>
                <w:lang w:val="sr-Cyrl-RS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 xml:space="preserve">1 – </w:t>
            </w:r>
            <w:r>
              <w:rPr>
                <w:spacing w:val="-2"/>
                <w:sz w:val="24"/>
                <w:szCs w:val="24"/>
                <w:lang w:val="sr-Cyrl-RS"/>
              </w:rPr>
              <w:t>1,49</w:t>
            </w:r>
          </w:p>
        </w:tc>
      </w:tr>
      <w:tr w:rsidR="008C5E2A" w14:paraId="22DAE472" w14:textId="77777777">
        <w:tc>
          <w:tcPr>
            <w:tcW w:w="4646" w:type="dxa"/>
          </w:tcPr>
          <w:p w14:paraId="03C75C44" w14:textId="77777777" w:rsidR="008C5E2A" w:rsidRDefault="006644E1">
            <w:pPr>
              <w:pStyle w:val="ListParagraph"/>
              <w:tabs>
                <w:tab w:val="left" w:pos="282"/>
              </w:tabs>
              <w:spacing w:before="41"/>
              <w:ind w:left="0" w:firstLine="0"/>
              <w:jc w:val="center"/>
              <w:rPr>
                <w:spacing w:val="-2"/>
                <w:sz w:val="24"/>
                <w:szCs w:val="24"/>
                <w:lang w:val="sr-Cyrl-RS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>Довољан (2)</w:t>
            </w:r>
          </w:p>
        </w:tc>
        <w:tc>
          <w:tcPr>
            <w:tcW w:w="4646" w:type="dxa"/>
          </w:tcPr>
          <w:p w14:paraId="122B514E" w14:textId="77777777" w:rsidR="008C5E2A" w:rsidRDefault="006644E1">
            <w:pPr>
              <w:pStyle w:val="ListParagraph"/>
              <w:tabs>
                <w:tab w:val="left" w:pos="282"/>
              </w:tabs>
              <w:spacing w:before="41"/>
              <w:ind w:left="0" w:firstLine="0"/>
              <w:jc w:val="center"/>
              <w:rPr>
                <w:spacing w:val="-2"/>
                <w:sz w:val="24"/>
                <w:szCs w:val="24"/>
                <w:lang w:val="sr-Cyrl-RS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>1,50 – 2,49</w:t>
            </w:r>
          </w:p>
        </w:tc>
      </w:tr>
      <w:tr w:rsidR="008C5E2A" w14:paraId="331FE4CA" w14:textId="77777777">
        <w:tc>
          <w:tcPr>
            <w:tcW w:w="4646" w:type="dxa"/>
          </w:tcPr>
          <w:p w14:paraId="427AAB5A" w14:textId="77777777" w:rsidR="008C5E2A" w:rsidRDefault="006644E1">
            <w:pPr>
              <w:pStyle w:val="ListParagraph"/>
              <w:tabs>
                <w:tab w:val="left" w:pos="282"/>
              </w:tabs>
              <w:spacing w:before="41"/>
              <w:ind w:left="0" w:firstLine="0"/>
              <w:jc w:val="center"/>
              <w:rPr>
                <w:spacing w:val="-2"/>
                <w:sz w:val="24"/>
                <w:szCs w:val="24"/>
                <w:lang w:val="sr-Cyrl-RS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>Добар (3)</w:t>
            </w:r>
          </w:p>
        </w:tc>
        <w:tc>
          <w:tcPr>
            <w:tcW w:w="4646" w:type="dxa"/>
          </w:tcPr>
          <w:p w14:paraId="770C6F89" w14:textId="77777777" w:rsidR="008C5E2A" w:rsidRDefault="006644E1">
            <w:pPr>
              <w:pStyle w:val="ListParagraph"/>
              <w:tabs>
                <w:tab w:val="left" w:pos="282"/>
              </w:tabs>
              <w:spacing w:before="41"/>
              <w:ind w:left="0" w:firstLine="0"/>
              <w:jc w:val="center"/>
              <w:rPr>
                <w:spacing w:val="-2"/>
                <w:sz w:val="24"/>
                <w:szCs w:val="24"/>
                <w:lang w:val="sr-Cyrl-RS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>2,50 – 3,49</w:t>
            </w:r>
          </w:p>
        </w:tc>
      </w:tr>
      <w:tr w:rsidR="008C5E2A" w14:paraId="6CB3E8CE" w14:textId="77777777">
        <w:tc>
          <w:tcPr>
            <w:tcW w:w="4646" w:type="dxa"/>
          </w:tcPr>
          <w:p w14:paraId="6998E356" w14:textId="77777777" w:rsidR="008C5E2A" w:rsidRDefault="006644E1">
            <w:pPr>
              <w:pStyle w:val="ListParagraph"/>
              <w:tabs>
                <w:tab w:val="left" w:pos="282"/>
              </w:tabs>
              <w:spacing w:before="41"/>
              <w:ind w:left="0" w:firstLine="0"/>
              <w:jc w:val="center"/>
              <w:rPr>
                <w:spacing w:val="-2"/>
                <w:sz w:val="24"/>
                <w:szCs w:val="24"/>
                <w:lang w:val="sr-Cyrl-RS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>Врло добар (4)</w:t>
            </w:r>
          </w:p>
        </w:tc>
        <w:tc>
          <w:tcPr>
            <w:tcW w:w="4646" w:type="dxa"/>
          </w:tcPr>
          <w:p w14:paraId="29563ECC" w14:textId="77777777" w:rsidR="008C5E2A" w:rsidRDefault="006644E1">
            <w:pPr>
              <w:pStyle w:val="ListParagraph"/>
              <w:tabs>
                <w:tab w:val="left" w:pos="282"/>
              </w:tabs>
              <w:spacing w:before="41"/>
              <w:ind w:left="23" w:firstLine="0"/>
              <w:jc w:val="center"/>
              <w:rPr>
                <w:spacing w:val="-2"/>
                <w:sz w:val="24"/>
                <w:szCs w:val="24"/>
                <w:lang w:val="sr-Cyrl-RS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>3,50 – 4,49</w:t>
            </w:r>
          </w:p>
        </w:tc>
      </w:tr>
      <w:tr w:rsidR="008C5E2A" w14:paraId="47A1949C" w14:textId="77777777">
        <w:tc>
          <w:tcPr>
            <w:tcW w:w="4646" w:type="dxa"/>
          </w:tcPr>
          <w:p w14:paraId="4CF718BA" w14:textId="77777777" w:rsidR="008C5E2A" w:rsidRDefault="006644E1">
            <w:pPr>
              <w:pStyle w:val="ListParagraph"/>
              <w:tabs>
                <w:tab w:val="left" w:pos="282"/>
              </w:tabs>
              <w:spacing w:before="41"/>
              <w:ind w:left="0" w:firstLine="0"/>
              <w:jc w:val="center"/>
              <w:rPr>
                <w:spacing w:val="-2"/>
                <w:sz w:val="24"/>
                <w:szCs w:val="24"/>
                <w:lang w:val="sr-Cyrl-RS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>Одличан (5)</w:t>
            </w:r>
          </w:p>
        </w:tc>
        <w:tc>
          <w:tcPr>
            <w:tcW w:w="4646" w:type="dxa"/>
          </w:tcPr>
          <w:p w14:paraId="3E7C7502" w14:textId="77777777" w:rsidR="008C5E2A" w:rsidRDefault="006644E1">
            <w:pPr>
              <w:pStyle w:val="ListParagraph"/>
              <w:tabs>
                <w:tab w:val="left" w:pos="282"/>
              </w:tabs>
              <w:spacing w:before="41"/>
              <w:ind w:left="0" w:firstLine="0"/>
              <w:jc w:val="center"/>
              <w:rPr>
                <w:spacing w:val="-2"/>
                <w:sz w:val="24"/>
                <w:szCs w:val="24"/>
                <w:lang w:val="sr-Cyrl-RS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>4,50 – 5,00</w:t>
            </w:r>
          </w:p>
        </w:tc>
      </w:tr>
    </w:tbl>
    <w:p w14:paraId="1CCEF812" w14:textId="08F85686" w:rsidR="008C5E2A" w:rsidRDefault="006644E1">
      <w:pPr>
        <w:pStyle w:val="ListParagraph"/>
        <w:tabs>
          <w:tab w:val="left" w:pos="282"/>
        </w:tabs>
        <w:spacing w:before="41"/>
        <w:ind w:left="23" w:firstLine="0"/>
        <w:jc w:val="both"/>
        <w:rPr>
          <w:sz w:val="24"/>
          <w:szCs w:val="24"/>
        </w:rPr>
      </w:pPr>
      <w:r>
        <w:rPr>
          <w:spacing w:val="-2"/>
          <w:sz w:val="24"/>
          <w:szCs w:val="24"/>
          <w:lang w:val="sr-Cyrl-RS" w:eastAsia="zh-CN"/>
        </w:rPr>
        <w:t xml:space="preserve">У закључну оцену улазе све белешке праћења рада ученика. </w:t>
      </w:r>
      <w:r>
        <w:rPr>
          <w:spacing w:val="-2"/>
          <w:sz w:val="24"/>
          <w:szCs w:val="24"/>
          <w:lang w:val="sr-Cyrl-RS"/>
        </w:rPr>
        <w:t xml:space="preserve">То подразумева описно праћење ученика у наставничкој свесци као што су: различите </w:t>
      </w:r>
      <w:r>
        <w:rPr>
          <w:spacing w:val="-2"/>
          <w:sz w:val="24"/>
          <w:szCs w:val="24"/>
          <w:lang w:val="sr-Cyrl-RS"/>
        </w:rPr>
        <w:t>способности ученика, марљивост и залагање, однос према раду, однос према наставнику и осталим ученицима, школској имовини, животној средини у окружењу школе, напредовање или назадовање у раду, уредност, интерес</w:t>
      </w:r>
      <w:r w:rsidR="0018004B">
        <w:rPr>
          <w:spacing w:val="-2"/>
          <w:sz w:val="24"/>
          <w:szCs w:val="24"/>
          <w:lang w:val="sr-Latn-RS"/>
        </w:rPr>
        <w:t>o</w:t>
      </w:r>
      <w:r w:rsidR="0018004B">
        <w:rPr>
          <w:spacing w:val="-2"/>
          <w:sz w:val="24"/>
          <w:szCs w:val="24"/>
          <w:lang w:val="sr-Cyrl-RS"/>
        </w:rPr>
        <w:t>вање</w:t>
      </w:r>
      <w:r>
        <w:rPr>
          <w:spacing w:val="-2"/>
          <w:sz w:val="24"/>
          <w:szCs w:val="24"/>
          <w:lang w:val="sr-Cyrl-RS"/>
        </w:rPr>
        <w:t xml:space="preserve"> за предмет и слично.</w:t>
      </w:r>
    </w:p>
    <w:p w14:paraId="4B0F8462" w14:textId="77777777" w:rsidR="008C5E2A" w:rsidRDefault="008C5E2A">
      <w:pPr>
        <w:pStyle w:val="ListParagraph"/>
        <w:spacing w:line="276" w:lineRule="auto"/>
        <w:ind w:left="0" w:firstLine="0"/>
        <w:jc w:val="both"/>
        <w:rPr>
          <w:sz w:val="24"/>
          <w:szCs w:val="24"/>
        </w:rPr>
      </w:pPr>
    </w:p>
    <w:p w14:paraId="2D568622" w14:textId="77777777" w:rsidR="008C5E2A" w:rsidRPr="0018004B" w:rsidRDefault="008C5E2A">
      <w:pPr>
        <w:pStyle w:val="ListParagraph"/>
        <w:spacing w:line="276" w:lineRule="auto"/>
        <w:ind w:left="0" w:firstLine="0"/>
        <w:jc w:val="both"/>
        <w:rPr>
          <w:rFonts w:eastAsiaTheme="minorEastAsia" w:hint="eastAsia"/>
          <w:sz w:val="24"/>
          <w:szCs w:val="24"/>
          <w:lang w:eastAsia="zh-CN"/>
        </w:rPr>
        <w:sectPr w:rsidR="008C5E2A" w:rsidRPr="0018004B">
          <w:pgSz w:w="11910" w:h="16840"/>
          <w:pgMar w:top="480" w:right="1417" w:bottom="280" w:left="1417" w:header="720" w:footer="720" w:gutter="0"/>
          <w:cols w:space="720"/>
        </w:sectPr>
      </w:pPr>
    </w:p>
    <w:p w14:paraId="6B649AB8" w14:textId="77777777" w:rsidR="008C5E2A" w:rsidRDefault="006644E1">
      <w:pPr>
        <w:pStyle w:val="Heading2"/>
        <w:spacing w:before="69"/>
        <w:ind w:left="23"/>
        <w:rPr>
          <w:lang w:eastAsia="zh-CN"/>
        </w:rPr>
      </w:pPr>
      <w:r>
        <w:rPr>
          <w:lang w:eastAsia="zh-CN"/>
        </w:rPr>
        <w:lastRenderedPageBreak/>
        <w:t>ПРЕДМЕТНА</w:t>
      </w:r>
      <w:r>
        <w:rPr>
          <w:spacing w:val="-5"/>
          <w:lang w:eastAsia="zh-CN"/>
        </w:rPr>
        <w:t xml:space="preserve"> </w:t>
      </w:r>
      <w:r>
        <w:rPr>
          <w:spacing w:val="-2"/>
          <w:lang w:eastAsia="zh-CN"/>
        </w:rPr>
        <w:t>НАСТАВА</w:t>
      </w:r>
    </w:p>
    <w:p w14:paraId="0D9072EB" w14:textId="77777777" w:rsidR="008C5E2A" w:rsidRDefault="008C5E2A">
      <w:pPr>
        <w:pStyle w:val="BodyText"/>
        <w:spacing w:before="121"/>
        <w:rPr>
          <w:b/>
          <w:sz w:val="10"/>
          <w:szCs w:val="10"/>
          <w:lang w:eastAsia="zh-CN"/>
        </w:rPr>
      </w:pPr>
    </w:p>
    <w:p w14:paraId="79954E66" w14:textId="77777777" w:rsidR="008C5E2A" w:rsidRDefault="006644E1">
      <w:pPr>
        <w:pStyle w:val="BodyText"/>
        <w:spacing w:line="276" w:lineRule="auto"/>
        <w:ind w:left="23" w:right="19"/>
        <w:jc w:val="both"/>
      </w:pPr>
      <w:r>
        <w:t xml:space="preserve">Критеријуми оцењивања сачињени су у складу са исходима, циљевима и задацима прописаних Планом и програмом наставе и учења предмета, </w:t>
      </w:r>
      <w:hyperlink r:id="rId7">
        <w:r>
          <w:t>Општим стандардима</w:t>
        </w:r>
      </w:hyperlink>
      <w:r>
        <w:t xml:space="preserve"> </w:t>
      </w:r>
      <w:hyperlink r:id="rId8">
        <w:r>
          <w:t>постигнућа</w:t>
        </w:r>
        <w:r>
          <w:rPr>
            <w:spacing w:val="40"/>
          </w:rPr>
          <w:t xml:space="preserve"> </w:t>
        </w:r>
        <w:r>
          <w:t>за енглески језик</w:t>
        </w:r>
      </w:hyperlink>
      <w:r>
        <w:t xml:space="preserve"> и уз поштовање Правилника о оцењивању ученика у основном образовању и васпитању.</w:t>
      </w:r>
    </w:p>
    <w:p w14:paraId="6FEDA5A0" w14:textId="77777777" w:rsidR="008C5E2A" w:rsidRDefault="008C5E2A">
      <w:pPr>
        <w:pStyle w:val="BodyText"/>
        <w:spacing w:before="91"/>
      </w:pPr>
    </w:p>
    <w:p w14:paraId="0AF7CDA9" w14:textId="77777777" w:rsidR="008C5E2A" w:rsidRDefault="006644E1">
      <w:pPr>
        <w:pStyle w:val="Heading2"/>
        <w:ind w:left="23"/>
        <w:rPr>
          <w:spacing w:val="-2"/>
        </w:rPr>
      </w:pPr>
      <w:r>
        <w:t>ПЕТИ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ОСМИ </w:t>
      </w:r>
      <w:r>
        <w:rPr>
          <w:spacing w:val="-2"/>
        </w:rPr>
        <w:t>РАЗРЕД</w:t>
      </w:r>
    </w:p>
    <w:p w14:paraId="5F997A79" w14:textId="77777777" w:rsidR="008C5E2A" w:rsidRDefault="008C5E2A">
      <w:pPr>
        <w:pStyle w:val="Heading2"/>
        <w:ind w:left="23"/>
        <w:rPr>
          <w:spacing w:val="-2"/>
          <w:sz w:val="10"/>
          <w:szCs w:val="10"/>
        </w:rPr>
      </w:pPr>
    </w:p>
    <w:p w14:paraId="1DFC68FF" w14:textId="77777777" w:rsidR="008C5E2A" w:rsidRDefault="006644E1">
      <w:pPr>
        <w:pStyle w:val="BodyText"/>
        <w:spacing w:before="64"/>
      </w:pPr>
      <w:r>
        <w:t>Оцењивање ученика</w:t>
      </w:r>
      <w:r>
        <w:rPr>
          <w:spacing w:val="-3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петог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осмог</w:t>
      </w:r>
      <w:r>
        <w:rPr>
          <w:spacing w:val="-3"/>
        </w:rPr>
        <w:t xml:space="preserve"> </w:t>
      </w:r>
      <w:r>
        <w:t>разреда</w:t>
      </w:r>
      <w:r>
        <w:rPr>
          <w:spacing w:val="-1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бројчано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врши</w:t>
      </w:r>
      <w:r>
        <w:rPr>
          <w:spacing w:val="-2"/>
        </w:rPr>
        <w:t xml:space="preserve"> </w:t>
      </w:r>
      <w:r>
        <w:rPr>
          <w:spacing w:val="-5"/>
        </w:rPr>
        <w:t>се:</w:t>
      </w:r>
    </w:p>
    <w:p w14:paraId="7754CDD5" w14:textId="77777777" w:rsidR="008C5E2A" w:rsidRDefault="006644E1">
      <w:pPr>
        <w:pStyle w:val="ListParagraph"/>
        <w:numPr>
          <w:ilvl w:val="0"/>
          <w:numId w:val="3"/>
        </w:numPr>
        <w:tabs>
          <w:tab w:val="clear" w:pos="420"/>
          <w:tab w:val="left" w:pos="282"/>
        </w:tabs>
        <w:ind w:left="702" w:hanging="259"/>
        <w:rPr>
          <w:sz w:val="24"/>
          <w:szCs w:val="24"/>
        </w:rPr>
      </w:pPr>
      <w:r>
        <w:rPr>
          <w:sz w:val="24"/>
          <w:szCs w:val="24"/>
        </w:rPr>
        <w:t>Писаним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путем</w:t>
      </w:r>
    </w:p>
    <w:p w14:paraId="0B69645C" w14:textId="77777777" w:rsidR="008C5E2A" w:rsidRDefault="006644E1">
      <w:pPr>
        <w:pStyle w:val="ListParagraph"/>
        <w:numPr>
          <w:ilvl w:val="0"/>
          <w:numId w:val="3"/>
        </w:numPr>
        <w:tabs>
          <w:tab w:val="clear" w:pos="420"/>
          <w:tab w:val="left" w:pos="282"/>
        </w:tabs>
        <w:spacing w:before="41"/>
        <w:ind w:left="702" w:hanging="259"/>
        <w:rPr>
          <w:sz w:val="24"/>
          <w:szCs w:val="24"/>
        </w:rPr>
      </w:pPr>
      <w:r>
        <w:rPr>
          <w:sz w:val="24"/>
          <w:szCs w:val="24"/>
        </w:rPr>
        <w:t>Усменим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путем</w:t>
      </w:r>
    </w:p>
    <w:p w14:paraId="653BDA30" w14:textId="77777777" w:rsidR="008C5E2A" w:rsidRDefault="006644E1">
      <w:pPr>
        <w:pStyle w:val="ListParagraph"/>
        <w:numPr>
          <w:ilvl w:val="0"/>
          <w:numId w:val="3"/>
        </w:numPr>
        <w:tabs>
          <w:tab w:val="clear" w:pos="420"/>
          <w:tab w:val="left" w:pos="282"/>
        </w:tabs>
        <w:spacing w:before="41" w:line="278" w:lineRule="auto"/>
        <w:ind w:left="443" w:right="1196" w:firstLine="0"/>
        <w:rPr>
          <w:sz w:val="24"/>
          <w:szCs w:val="24"/>
        </w:rPr>
      </w:pPr>
      <w:r>
        <w:rPr>
          <w:sz w:val="24"/>
          <w:szCs w:val="24"/>
        </w:rPr>
        <w:t>Праћењем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активности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часу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кроз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израду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домаћих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задатака</w:t>
      </w:r>
    </w:p>
    <w:p w14:paraId="442E4931" w14:textId="77777777" w:rsidR="008C5E2A" w:rsidRDefault="006644E1">
      <w:pPr>
        <w:pStyle w:val="ListParagraph"/>
        <w:numPr>
          <w:ilvl w:val="0"/>
          <w:numId w:val="3"/>
        </w:numPr>
        <w:tabs>
          <w:tab w:val="clear" w:pos="420"/>
          <w:tab w:val="left" w:pos="282"/>
        </w:tabs>
        <w:spacing w:before="41" w:line="278" w:lineRule="auto"/>
        <w:ind w:left="443" w:right="1196" w:firstLine="0"/>
        <w:rPr>
          <w:sz w:val="24"/>
          <w:szCs w:val="24"/>
          <w:lang w:eastAsia="zh-CN"/>
        </w:rPr>
      </w:pPr>
      <w:r>
        <w:rPr>
          <w:spacing w:val="-2"/>
          <w:sz w:val="24"/>
          <w:szCs w:val="24"/>
          <w:lang w:val="sr-Cyrl-RS" w:eastAsia="zh-CN"/>
        </w:rPr>
        <w:t>Практични рад (пројекат или презентација)</w:t>
      </w:r>
    </w:p>
    <w:p w14:paraId="3EBAA9E7" w14:textId="77777777" w:rsidR="008C5E2A" w:rsidRDefault="006644E1">
      <w:pPr>
        <w:pStyle w:val="BodyText"/>
        <w:spacing w:line="278" w:lineRule="auto"/>
        <w:ind w:left="23" w:right="28"/>
        <w:jc w:val="both"/>
      </w:pPr>
      <w:r>
        <w:t xml:space="preserve">Оцена представља објективну и </w:t>
      </w:r>
      <w:r>
        <w:t>поуздану меру напредовања и развоја ученика, као и ангажовања ученика и његове самосталности у раду.</w:t>
      </w:r>
    </w:p>
    <w:p w14:paraId="1A14D93D" w14:textId="77777777" w:rsidR="008C5E2A" w:rsidRDefault="006644E1">
      <w:pPr>
        <w:pStyle w:val="BodyText"/>
        <w:spacing w:line="276" w:lineRule="auto"/>
        <w:ind w:left="23" w:right="21"/>
        <w:jc w:val="both"/>
      </w:pPr>
      <w:r>
        <w:rPr>
          <w:lang w:eastAsia="zh-CN"/>
        </w:rPr>
        <w:t>Ученици 5-8.разреда имају 1 писмени задатак по полугодишту и најмање 1 писану проверу уз претходну најаву садржаја програма наставе и учења који ће се писм</w:t>
      </w:r>
      <w:r>
        <w:rPr>
          <w:lang w:eastAsia="zh-CN"/>
        </w:rPr>
        <w:t>ено проверавати.</w:t>
      </w:r>
      <w:r>
        <w:rPr>
          <w:lang w:val="sr-Cyrl-RS" w:eastAsia="zh-CN"/>
        </w:rPr>
        <w:t xml:space="preserve"> </w:t>
      </w:r>
      <w:r>
        <w:t>Распоред писаних провера дужих од 15 минута уписује се у дневник и објављује се</w:t>
      </w:r>
      <w:r>
        <w:rPr>
          <w:spacing w:val="-1"/>
        </w:rPr>
        <w:t xml:space="preserve"> </w:t>
      </w:r>
      <w:r>
        <w:t>за свако одељење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огласној табли школе</w:t>
      </w:r>
      <w:r>
        <w:rPr>
          <w:spacing w:val="-1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званичној интернет страни школе.</w:t>
      </w:r>
      <w:r>
        <w:rPr>
          <w:lang w:val="sr-Cyrl-RS"/>
        </w:rPr>
        <w:t xml:space="preserve"> </w:t>
      </w:r>
      <w:r>
        <w:t>Распоред</w:t>
      </w:r>
      <w:r>
        <w:rPr>
          <w:spacing w:val="-15"/>
        </w:rPr>
        <w:t xml:space="preserve"> </w:t>
      </w:r>
      <w:r>
        <w:t>може</w:t>
      </w:r>
      <w:r>
        <w:rPr>
          <w:spacing w:val="-15"/>
        </w:rPr>
        <w:t xml:space="preserve"> </w:t>
      </w:r>
      <w:r>
        <w:t>да</w:t>
      </w:r>
      <w:r>
        <w:rPr>
          <w:spacing w:val="-15"/>
        </w:rPr>
        <w:t xml:space="preserve"> </w:t>
      </w:r>
      <w:r>
        <w:t>се</w:t>
      </w:r>
      <w:r>
        <w:rPr>
          <w:spacing w:val="-15"/>
        </w:rPr>
        <w:t xml:space="preserve"> </w:t>
      </w:r>
      <w:r>
        <w:t>мења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предлог</w:t>
      </w:r>
      <w:r>
        <w:rPr>
          <w:spacing w:val="-15"/>
        </w:rPr>
        <w:t xml:space="preserve"> </w:t>
      </w:r>
      <w:r>
        <w:t>наставника,</w:t>
      </w:r>
      <w:r>
        <w:rPr>
          <w:spacing w:val="-15"/>
        </w:rPr>
        <w:t xml:space="preserve"> </w:t>
      </w:r>
      <w:r>
        <w:t>уз</w:t>
      </w:r>
      <w:r>
        <w:rPr>
          <w:spacing w:val="-15"/>
        </w:rPr>
        <w:t xml:space="preserve"> </w:t>
      </w:r>
      <w:r>
        <w:t>сагласност</w:t>
      </w:r>
      <w:r>
        <w:rPr>
          <w:spacing w:val="-15"/>
        </w:rPr>
        <w:t xml:space="preserve"> </w:t>
      </w:r>
      <w:r>
        <w:t>одељењског</w:t>
      </w:r>
      <w:r>
        <w:rPr>
          <w:spacing w:val="-15"/>
        </w:rPr>
        <w:t xml:space="preserve"> </w:t>
      </w:r>
      <w:r>
        <w:t>већа. Писане провере постигнућа у трајању до 15 минута могу се обављати без претходне најаве и евидентирају се у педагошкој документацији наставника ради праћења постигнућа ученика.</w:t>
      </w:r>
    </w:p>
    <w:p w14:paraId="2CDEB63A" w14:textId="77777777" w:rsidR="008C5E2A" w:rsidRDefault="008C5E2A">
      <w:pPr>
        <w:pStyle w:val="BodyText"/>
        <w:spacing w:line="276" w:lineRule="auto"/>
        <w:ind w:left="23" w:right="21"/>
        <w:jc w:val="both"/>
      </w:pPr>
    </w:p>
    <w:p w14:paraId="7701AA54" w14:textId="77777777" w:rsidR="008C5E2A" w:rsidRDefault="006644E1">
      <w:pPr>
        <w:pStyle w:val="ListParagraph"/>
        <w:numPr>
          <w:ilvl w:val="0"/>
          <w:numId w:val="4"/>
        </w:numPr>
        <w:tabs>
          <w:tab w:val="left" w:pos="282"/>
        </w:tabs>
        <w:spacing w:line="276" w:lineRule="auto"/>
        <w:ind w:right="189" w:firstLine="0"/>
        <w:rPr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Писане</w:t>
      </w:r>
      <w:r>
        <w:rPr>
          <w:b/>
          <w:bCs/>
          <w:spacing w:val="-3"/>
          <w:sz w:val="24"/>
          <w:szCs w:val="24"/>
          <w:lang w:eastAsia="zh-CN"/>
        </w:rPr>
        <w:t xml:space="preserve"> </w:t>
      </w:r>
      <w:r>
        <w:rPr>
          <w:b/>
          <w:bCs/>
          <w:sz w:val="24"/>
          <w:szCs w:val="24"/>
          <w:lang w:eastAsia="zh-CN"/>
        </w:rPr>
        <w:t>провере</w:t>
      </w:r>
      <w:r>
        <w:rPr>
          <w:b/>
          <w:bCs/>
          <w:spacing w:val="-3"/>
          <w:sz w:val="24"/>
          <w:szCs w:val="24"/>
          <w:lang w:eastAsia="zh-CN"/>
        </w:rPr>
        <w:t xml:space="preserve"> </w:t>
      </w:r>
      <w:r>
        <w:rPr>
          <w:b/>
          <w:bCs/>
          <w:sz w:val="24"/>
          <w:szCs w:val="24"/>
          <w:lang w:eastAsia="zh-CN"/>
        </w:rPr>
        <w:t>постигнућа</w:t>
      </w:r>
      <w:r>
        <w:rPr>
          <w:spacing w:val="-1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се</w:t>
      </w:r>
      <w:r>
        <w:rPr>
          <w:spacing w:val="-3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оцењују</w:t>
      </w:r>
      <w:r>
        <w:rPr>
          <w:spacing w:val="-7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на</w:t>
      </w:r>
      <w:r>
        <w:rPr>
          <w:spacing w:val="-3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основу</w:t>
      </w:r>
      <w:r>
        <w:rPr>
          <w:spacing w:val="-7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скале</w:t>
      </w:r>
      <w:r>
        <w:rPr>
          <w:spacing w:val="-3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која</w:t>
      </w:r>
      <w:r>
        <w:rPr>
          <w:spacing w:val="-2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изра</w:t>
      </w:r>
      <w:r>
        <w:rPr>
          <w:sz w:val="24"/>
          <w:szCs w:val="24"/>
          <w:lang w:eastAsia="zh-CN"/>
        </w:rPr>
        <w:t>жава</w:t>
      </w:r>
      <w:r>
        <w:rPr>
          <w:spacing w:val="-4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однос</w:t>
      </w:r>
      <w:r>
        <w:rPr>
          <w:spacing w:val="-3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између процента тачних</w:t>
      </w:r>
      <w:r>
        <w:rPr>
          <w:sz w:val="24"/>
          <w:szCs w:val="24"/>
          <w:lang w:val="sr-Cyrl-RS" w:eastAsia="zh-CN"/>
        </w:rPr>
        <w:t xml:space="preserve"> </w:t>
      </w:r>
      <w:r>
        <w:rPr>
          <w:sz w:val="24"/>
          <w:szCs w:val="24"/>
          <w:lang w:eastAsia="zh-CN"/>
        </w:rPr>
        <w:t>одговора и одговарајуће оцене:</w:t>
      </w:r>
    </w:p>
    <w:p w14:paraId="15F061DD" w14:textId="77777777" w:rsidR="008C5E2A" w:rsidRDefault="006644E1">
      <w:pPr>
        <w:pStyle w:val="BodyText"/>
        <w:ind w:left="23" w:firstLineChars="100" w:firstLine="236"/>
        <w:rPr>
          <w:lang w:eastAsia="zh-CN"/>
        </w:rPr>
      </w:pPr>
      <w:r>
        <w:rPr>
          <w:spacing w:val="-4"/>
          <w:lang w:eastAsia="zh-CN"/>
        </w:rPr>
        <w:t>8</w:t>
      </w:r>
      <w:r>
        <w:rPr>
          <w:spacing w:val="-4"/>
          <w:lang w:val="sr-Cyrl-RS" w:eastAsia="zh-CN"/>
        </w:rPr>
        <w:t>5</w:t>
      </w:r>
      <w:r>
        <w:rPr>
          <w:spacing w:val="-4"/>
          <w:lang w:eastAsia="zh-CN"/>
        </w:rPr>
        <w:t>-100%</w:t>
      </w:r>
      <w:r>
        <w:rPr>
          <w:spacing w:val="-9"/>
          <w:lang w:eastAsia="zh-CN"/>
        </w:rPr>
        <w:t xml:space="preserve"> </w:t>
      </w:r>
      <w:r>
        <w:rPr>
          <w:spacing w:val="-4"/>
          <w:lang w:eastAsia="zh-CN"/>
        </w:rPr>
        <w:t>оцена</w:t>
      </w:r>
      <w:r>
        <w:rPr>
          <w:spacing w:val="-9"/>
          <w:lang w:eastAsia="zh-CN"/>
        </w:rPr>
        <w:t xml:space="preserve"> </w:t>
      </w:r>
      <w:r>
        <w:rPr>
          <w:spacing w:val="-4"/>
          <w:lang w:eastAsia="zh-CN"/>
        </w:rPr>
        <w:t>одличан</w:t>
      </w:r>
      <w:r>
        <w:rPr>
          <w:spacing w:val="-8"/>
          <w:lang w:eastAsia="zh-CN"/>
        </w:rPr>
        <w:t xml:space="preserve"> </w:t>
      </w:r>
      <w:r>
        <w:rPr>
          <w:spacing w:val="-5"/>
          <w:lang w:eastAsia="zh-CN"/>
        </w:rPr>
        <w:t>(5)</w:t>
      </w:r>
    </w:p>
    <w:p w14:paraId="41E70CD0" w14:textId="77777777" w:rsidR="008C5E2A" w:rsidRDefault="006644E1">
      <w:pPr>
        <w:pStyle w:val="BodyText"/>
        <w:spacing w:before="45"/>
        <w:ind w:left="23"/>
        <w:rPr>
          <w:lang w:eastAsia="zh-CN"/>
        </w:rPr>
      </w:pPr>
      <w:r>
        <w:rPr>
          <w:spacing w:val="-4"/>
          <w:lang w:eastAsia="zh-CN"/>
        </w:rPr>
        <w:t>7</w:t>
      </w:r>
      <w:r>
        <w:rPr>
          <w:spacing w:val="-4"/>
          <w:lang w:val="sr-Cyrl-RS" w:eastAsia="zh-CN"/>
        </w:rPr>
        <w:t>0</w:t>
      </w:r>
      <w:r>
        <w:rPr>
          <w:spacing w:val="-4"/>
          <w:lang w:eastAsia="zh-CN"/>
        </w:rPr>
        <w:t>%-8</w:t>
      </w:r>
      <w:r>
        <w:rPr>
          <w:spacing w:val="-4"/>
          <w:lang w:val="sr-Cyrl-RS" w:eastAsia="zh-CN"/>
        </w:rPr>
        <w:t>4</w:t>
      </w:r>
      <w:r>
        <w:rPr>
          <w:spacing w:val="-4"/>
          <w:lang w:eastAsia="zh-CN"/>
        </w:rPr>
        <w:t>%</w:t>
      </w:r>
      <w:r>
        <w:rPr>
          <w:spacing w:val="-5"/>
          <w:lang w:eastAsia="zh-CN"/>
        </w:rPr>
        <w:t xml:space="preserve"> </w:t>
      </w:r>
      <w:r>
        <w:rPr>
          <w:spacing w:val="-4"/>
          <w:lang w:eastAsia="zh-CN"/>
        </w:rPr>
        <w:t>оцена врло</w:t>
      </w:r>
      <w:r>
        <w:rPr>
          <w:spacing w:val="-2"/>
          <w:lang w:eastAsia="zh-CN"/>
        </w:rPr>
        <w:t xml:space="preserve"> </w:t>
      </w:r>
      <w:r>
        <w:rPr>
          <w:spacing w:val="-4"/>
          <w:lang w:eastAsia="zh-CN"/>
        </w:rPr>
        <w:t>добар</w:t>
      </w:r>
      <w:r>
        <w:rPr>
          <w:spacing w:val="-3"/>
          <w:lang w:eastAsia="zh-CN"/>
        </w:rPr>
        <w:t xml:space="preserve"> </w:t>
      </w:r>
      <w:r>
        <w:rPr>
          <w:spacing w:val="-5"/>
          <w:lang w:eastAsia="zh-CN"/>
        </w:rPr>
        <w:t>(4)</w:t>
      </w:r>
    </w:p>
    <w:p w14:paraId="57E363DF" w14:textId="77777777" w:rsidR="008C5E2A" w:rsidRDefault="006644E1">
      <w:pPr>
        <w:pStyle w:val="BodyText"/>
        <w:spacing w:before="42"/>
        <w:ind w:left="23"/>
        <w:rPr>
          <w:lang w:eastAsia="zh-CN"/>
        </w:rPr>
      </w:pPr>
      <w:r>
        <w:rPr>
          <w:spacing w:val="-4"/>
          <w:lang w:eastAsia="zh-CN"/>
        </w:rPr>
        <w:t>5</w:t>
      </w:r>
      <w:r>
        <w:rPr>
          <w:spacing w:val="-4"/>
          <w:lang w:val="sr-Cyrl-RS" w:eastAsia="zh-CN"/>
        </w:rPr>
        <w:t>5</w:t>
      </w:r>
      <w:r>
        <w:rPr>
          <w:spacing w:val="-4"/>
          <w:lang w:eastAsia="zh-CN"/>
        </w:rPr>
        <w:t>%-</w:t>
      </w:r>
      <w:r>
        <w:rPr>
          <w:spacing w:val="-4"/>
          <w:lang w:val="sr-Cyrl-RS" w:eastAsia="zh-CN"/>
        </w:rPr>
        <w:t>69</w:t>
      </w:r>
      <w:r>
        <w:rPr>
          <w:spacing w:val="-4"/>
          <w:lang w:eastAsia="zh-CN"/>
        </w:rPr>
        <w:t>%</w:t>
      </w:r>
      <w:r>
        <w:rPr>
          <w:spacing w:val="-11"/>
          <w:lang w:eastAsia="zh-CN"/>
        </w:rPr>
        <w:t xml:space="preserve"> </w:t>
      </w:r>
      <w:r>
        <w:rPr>
          <w:spacing w:val="-4"/>
          <w:lang w:eastAsia="zh-CN"/>
        </w:rPr>
        <w:t>оцена</w:t>
      </w:r>
      <w:r>
        <w:rPr>
          <w:spacing w:val="-11"/>
          <w:lang w:eastAsia="zh-CN"/>
        </w:rPr>
        <w:t xml:space="preserve"> </w:t>
      </w:r>
      <w:r>
        <w:rPr>
          <w:spacing w:val="-4"/>
          <w:lang w:eastAsia="zh-CN"/>
        </w:rPr>
        <w:t>добар</w:t>
      </w:r>
      <w:r>
        <w:rPr>
          <w:spacing w:val="-8"/>
          <w:lang w:eastAsia="zh-CN"/>
        </w:rPr>
        <w:t xml:space="preserve"> </w:t>
      </w:r>
      <w:r>
        <w:rPr>
          <w:spacing w:val="-5"/>
          <w:lang w:eastAsia="zh-CN"/>
        </w:rPr>
        <w:t>(3)</w:t>
      </w:r>
    </w:p>
    <w:p w14:paraId="497B59D2" w14:textId="77777777" w:rsidR="008C5E2A" w:rsidRDefault="006644E1">
      <w:pPr>
        <w:pStyle w:val="BodyText"/>
        <w:spacing w:before="44"/>
        <w:ind w:left="23"/>
        <w:rPr>
          <w:lang w:eastAsia="zh-CN"/>
        </w:rPr>
      </w:pPr>
      <w:r>
        <w:rPr>
          <w:spacing w:val="-4"/>
          <w:lang w:eastAsia="zh-CN"/>
        </w:rPr>
        <w:t></w:t>
      </w:r>
      <w:r>
        <w:rPr>
          <w:spacing w:val="-4"/>
          <w:lang w:val="sr-Cyrl-RS" w:eastAsia="zh-CN"/>
        </w:rPr>
        <w:t>40</w:t>
      </w:r>
      <w:r>
        <w:rPr>
          <w:spacing w:val="-4"/>
          <w:lang w:eastAsia="zh-CN"/>
        </w:rPr>
        <w:t>%-</w:t>
      </w:r>
      <w:r>
        <w:rPr>
          <w:spacing w:val="-4"/>
          <w:lang w:val="sr-Cyrl-RS" w:eastAsia="zh-CN"/>
        </w:rPr>
        <w:t>54</w:t>
      </w:r>
      <w:r>
        <w:rPr>
          <w:spacing w:val="-4"/>
          <w:lang w:eastAsia="zh-CN"/>
        </w:rPr>
        <w:t>%</w:t>
      </w:r>
      <w:r>
        <w:rPr>
          <w:spacing w:val="-8"/>
          <w:lang w:eastAsia="zh-CN"/>
        </w:rPr>
        <w:t xml:space="preserve"> </w:t>
      </w:r>
      <w:r>
        <w:rPr>
          <w:spacing w:val="-4"/>
          <w:lang w:eastAsia="zh-CN"/>
        </w:rPr>
        <w:t>оцена</w:t>
      </w:r>
      <w:r>
        <w:rPr>
          <w:spacing w:val="-8"/>
          <w:lang w:eastAsia="zh-CN"/>
        </w:rPr>
        <w:t xml:space="preserve"> </w:t>
      </w:r>
      <w:r>
        <w:rPr>
          <w:spacing w:val="-4"/>
          <w:lang w:eastAsia="zh-CN"/>
        </w:rPr>
        <w:t>довољан</w:t>
      </w:r>
      <w:r>
        <w:rPr>
          <w:spacing w:val="-7"/>
          <w:lang w:eastAsia="zh-CN"/>
        </w:rPr>
        <w:t xml:space="preserve"> </w:t>
      </w:r>
      <w:r>
        <w:rPr>
          <w:spacing w:val="-5"/>
          <w:lang w:eastAsia="zh-CN"/>
        </w:rPr>
        <w:t>(2)</w:t>
      </w:r>
    </w:p>
    <w:p w14:paraId="1C31B824" w14:textId="77777777" w:rsidR="008C5E2A" w:rsidRDefault="006644E1">
      <w:pPr>
        <w:pStyle w:val="BodyText"/>
        <w:spacing w:before="44"/>
        <w:ind w:left="23"/>
        <w:rPr>
          <w:spacing w:val="-5"/>
          <w:lang w:eastAsia="zh-CN"/>
        </w:rPr>
      </w:pPr>
      <w:r>
        <w:rPr>
          <w:spacing w:val="-4"/>
          <w:lang w:eastAsia="zh-CN"/>
        </w:rPr>
        <w:t>до</w:t>
      </w:r>
      <w:r>
        <w:rPr>
          <w:spacing w:val="-7"/>
          <w:lang w:eastAsia="zh-CN"/>
        </w:rPr>
        <w:t xml:space="preserve"> </w:t>
      </w:r>
      <w:r>
        <w:rPr>
          <w:spacing w:val="-4"/>
          <w:lang w:eastAsia="zh-CN"/>
        </w:rPr>
        <w:t>3</w:t>
      </w:r>
      <w:r>
        <w:rPr>
          <w:spacing w:val="-4"/>
          <w:lang w:val="sr-Cyrl-RS" w:eastAsia="zh-CN"/>
        </w:rPr>
        <w:t>9</w:t>
      </w:r>
      <w:r>
        <w:rPr>
          <w:spacing w:val="-4"/>
          <w:lang w:eastAsia="zh-CN"/>
        </w:rPr>
        <w:t>%</w:t>
      </w:r>
      <w:r>
        <w:rPr>
          <w:spacing w:val="-7"/>
          <w:lang w:eastAsia="zh-CN"/>
        </w:rPr>
        <w:t xml:space="preserve"> </w:t>
      </w:r>
      <w:r>
        <w:rPr>
          <w:spacing w:val="-4"/>
          <w:lang w:eastAsia="zh-CN"/>
        </w:rPr>
        <w:t>оцена</w:t>
      </w:r>
      <w:r>
        <w:rPr>
          <w:spacing w:val="-7"/>
          <w:lang w:eastAsia="zh-CN"/>
        </w:rPr>
        <w:t xml:space="preserve"> </w:t>
      </w:r>
      <w:r>
        <w:rPr>
          <w:spacing w:val="-4"/>
          <w:lang w:eastAsia="zh-CN"/>
        </w:rPr>
        <w:t>недовољан</w:t>
      </w:r>
      <w:r>
        <w:rPr>
          <w:spacing w:val="-7"/>
          <w:lang w:eastAsia="zh-CN"/>
        </w:rPr>
        <w:t xml:space="preserve"> </w:t>
      </w:r>
      <w:r>
        <w:rPr>
          <w:spacing w:val="-5"/>
          <w:lang w:eastAsia="zh-CN"/>
        </w:rPr>
        <w:t>(1)</w:t>
      </w:r>
    </w:p>
    <w:p w14:paraId="3A71F14E" w14:textId="77777777" w:rsidR="008C5E2A" w:rsidRDefault="006644E1">
      <w:pPr>
        <w:pStyle w:val="BodyText"/>
        <w:spacing w:before="44"/>
        <w:ind w:left="23"/>
      </w:pPr>
      <w:r>
        <w:t>Скала</w:t>
      </w:r>
      <w:r>
        <w:rPr>
          <w:spacing w:val="-3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варира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односу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постигнућа</w:t>
      </w:r>
      <w:r>
        <w:rPr>
          <w:spacing w:val="-1"/>
        </w:rPr>
        <w:t xml:space="preserve"> </w:t>
      </w:r>
      <w:r>
        <w:t>ученика,</w:t>
      </w:r>
      <w:r>
        <w:rPr>
          <w:spacing w:val="-1"/>
        </w:rPr>
        <w:t xml:space="preserve"> </w:t>
      </w:r>
      <w:r>
        <w:t>али не</w:t>
      </w:r>
      <w:r>
        <w:rPr>
          <w:spacing w:val="-2"/>
        </w:rPr>
        <w:t xml:space="preserve"> </w:t>
      </w:r>
      <w:r>
        <w:t>више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rPr>
          <w:spacing w:val="-5"/>
        </w:rPr>
        <w:t>5%.</w:t>
      </w:r>
    </w:p>
    <w:p w14:paraId="404307F7" w14:textId="77777777" w:rsidR="008C5E2A" w:rsidRDefault="008C5E2A">
      <w:pPr>
        <w:pStyle w:val="BodyText"/>
        <w:spacing w:before="242"/>
        <w:rPr>
          <w:sz w:val="2"/>
          <w:szCs w:val="2"/>
        </w:rPr>
      </w:pPr>
    </w:p>
    <w:p w14:paraId="66956545" w14:textId="77777777" w:rsidR="008C5E2A" w:rsidRDefault="006644E1">
      <w:pPr>
        <w:pStyle w:val="ListParagraph"/>
        <w:numPr>
          <w:ilvl w:val="0"/>
          <w:numId w:val="4"/>
        </w:numPr>
        <w:tabs>
          <w:tab w:val="left" w:pos="345"/>
        </w:tabs>
        <w:spacing w:line="276" w:lineRule="auto"/>
        <w:ind w:right="23" w:firstLine="0"/>
        <w:rPr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Оцена</w:t>
      </w:r>
      <w:r>
        <w:rPr>
          <w:b/>
          <w:bCs/>
          <w:spacing w:val="40"/>
          <w:sz w:val="24"/>
          <w:szCs w:val="24"/>
          <w:lang w:eastAsia="zh-CN"/>
        </w:rPr>
        <w:t xml:space="preserve"> </w:t>
      </w:r>
      <w:r>
        <w:rPr>
          <w:b/>
          <w:bCs/>
          <w:sz w:val="24"/>
          <w:szCs w:val="24"/>
          <w:lang w:eastAsia="zh-CN"/>
        </w:rPr>
        <w:t>добијена</w:t>
      </w:r>
      <w:r>
        <w:rPr>
          <w:b/>
          <w:bCs/>
          <w:spacing w:val="40"/>
          <w:sz w:val="24"/>
          <w:szCs w:val="24"/>
          <w:lang w:eastAsia="zh-CN"/>
        </w:rPr>
        <w:t xml:space="preserve"> </w:t>
      </w:r>
      <w:r>
        <w:rPr>
          <w:b/>
          <w:bCs/>
          <w:sz w:val="24"/>
          <w:szCs w:val="24"/>
          <w:lang w:eastAsia="zh-CN"/>
        </w:rPr>
        <w:t>усменим</w:t>
      </w:r>
      <w:r>
        <w:rPr>
          <w:b/>
          <w:bCs/>
          <w:spacing w:val="40"/>
          <w:sz w:val="24"/>
          <w:szCs w:val="24"/>
          <w:lang w:eastAsia="zh-CN"/>
        </w:rPr>
        <w:t xml:space="preserve"> </w:t>
      </w:r>
      <w:r>
        <w:rPr>
          <w:b/>
          <w:bCs/>
          <w:sz w:val="24"/>
          <w:szCs w:val="24"/>
          <w:lang w:eastAsia="zh-CN"/>
        </w:rPr>
        <w:t>путем</w:t>
      </w:r>
      <w:r>
        <w:rPr>
          <w:sz w:val="24"/>
          <w:szCs w:val="24"/>
          <w:lang w:val="sr-Cyrl-RS" w:eastAsia="zh-CN"/>
        </w:rPr>
        <w:t xml:space="preserve"> </w:t>
      </w:r>
      <w:r>
        <w:rPr>
          <w:sz w:val="24"/>
          <w:szCs w:val="24"/>
          <w:lang w:eastAsia="zh-CN"/>
        </w:rPr>
        <w:t>се</w:t>
      </w:r>
      <w:r>
        <w:rPr>
          <w:spacing w:val="40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формира</w:t>
      </w:r>
      <w:r>
        <w:rPr>
          <w:spacing w:val="40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на</w:t>
      </w:r>
      <w:r>
        <w:rPr>
          <w:spacing w:val="40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основу</w:t>
      </w:r>
      <w:r>
        <w:rPr>
          <w:spacing w:val="40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учениковог</w:t>
      </w:r>
      <w:r>
        <w:rPr>
          <w:spacing w:val="40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одговора</w:t>
      </w:r>
      <w:r>
        <w:rPr>
          <w:spacing w:val="40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или излагања према следећој бројчаној скали:</w:t>
      </w:r>
    </w:p>
    <w:p w14:paraId="0C5B0068" w14:textId="77777777" w:rsidR="008C5E2A" w:rsidRDefault="006644E1">
      <w:pPr>
        <w:pStyle w:val="BodyText"/>
        <w:spacing w:line="276" w:lineRule="auto"/>
        <w:ind w:left="23" w:right="16"/>
        <w:jc w:val="both"/>
      </w:pPr>
      <w:r>
        <w:rPr>
          <w:b/>
        </w:rPr>
        <w:t xml:space="preserve">Одличан (5) </w:t>
      </w:r>
      <w:r>
        <w:t xml:space="preserve">– Ученик у потпуности разуме планом и програмом предвиђене појмове, речи и изразе и показује </w:t>
      </w:r>
      <w:r>
        <w:t xml:space="preserve">изузетно велики степен самосталности приликом њихове примене у усменом изражавању. Успешно користи све граматичке елементе и конструкције и уочава најчешће изузетке од правила. </w:t>
      </w:r>
      <w:r>
        <w:rPr>
          <w:lang w:eastAsia="zh-CN"/>
        </w:rPr>
        <w:t>У стању је да</w:t>
      </w:r>
      <w:r>
        <w:rPr>
          <w:lang w:val="sr-Cyrl-RS" w:eastAsia="zh-CN"/>
        </w:rPr>
        <w:t xml:space="preserve"> </w:t>
      </w:r>
      <w:r>
        <w:rPr>
          <w:lang w:eastAsia="zh-CN"/>
        </w:rPr>
        <w:t>самостално искаже усмену поруку, исприча лични доживљај, преприча</w:t>
      </w:r>
      <w:r>
        <w:rPr>
          <w:lang w:eastAsia="zh-CN"/>
        </w:rPr>
        <w:t xml:space="preserve"> садржај разговора или наративног текста.</w:t>
      </w:r>
      <w:r>
        <w:rPr>
          <w:spacing w:val="40"/>
          <w:lang w:eastAsia="zh-CN"/>
        </w:rPr>
        <w:t xml:space="preserve"> </w:t>
      </w:r>
      <w:r>
        <w:t>Правилно и самостално изражајно чита. Ученик самостално остварује комуникацију и размењује са саговорницима информације у вези са познатим темама, садржајима и комуникативним функцијама. На матерњем и страном језик</w:t>
      </w:r>
      <w:r>
        <w:t>у саопштава информацију добијену од 3. лица у вези са познатим темама у конкретним комуникативним ситуацијама. У потпуности показује способност примене језичких вештина и знања у новим ситуацијама.</w:t>
      </w:r>
    </w:p>
    <w:p w14:paraId="1A2B3E52" w14:textId="77777777" w:rsidR="008C5E2A" w:rsidRDefault="006644E1">
      <w:pPr>
        <w:pStyle w:val="BodyText"/>
        <w:spacing w:before="61" w:line="276" w:lineRule="auto"/>
        <w:ind w:left="23" w:right="16"/>
        <w:jc w:val="both"/>
      </w:pPr>
      <w:r>
        <w:rPr>
          <w:b/>
        </w:rPr>
        <w:t xml:space="preserve">Врло добар (4) </w:t>
      </w:r>
      <w:r>
        <w:t>– Ученик у великој мери разуме планом и про</w:t>
      </w:r>
      <w:r>
        <w:t xml:space="preserve">грамом предвиђене појмове, речи и изразе и показује велики степен самосталности приликом њихове примене у усменом изражавању. Ученик разуме једноставне фреквентне речи и изразе, а приликом </w:t>
      </w:r>
      <w:r>
        <w:lastRenderedPageBreak/>
        <w:t>изражавања користи једноставна језичка средства и конструкције у да</w:t>
      </w:r>
      <w:r>
        <w:t>тим комуникативним</w:t>
      </w:r>
      <w:r>
        <w:rPr>
          <w:spacing w:val="-4"/>
        </w:rPr>
        <w:t xml:space="preserve"> </w:t>
      </w:r>
      <w:r>
        <w:t>ситуацијама.</w:t>
      </w:r>
      <w:r>
        <w:rPr>
          <w:spacing w:val="-3"/>
        </w:rPr>
        <w:t xml:space="preserve"> </w:t>
      </w:r>
      <w:r>
        <w:rPr>
          <w:lang w:eastAsia="zh-CN"/>
        </w:rPr>
        <w:t>У</w:t>
      </w:r>
      <w:r>
        <w:rPr>
          <w:spacing w:val="-3"/>
          <w:lang w:eastAsia="zh-CN"/>
        </w:rPr>
        <w:t xml:space="preserve"> </w:t>
      </w:r>
      <w:r>
        <w:rPr>
          <w:lang w:eastAsia="zh-CN"/>
        </w:rPr>
        <w:t>стању</w:t>
      </w:r>
      <w:r>
        <w:rPr>
          <w:spacing w:val="-7"/>
          <w:lang w:eastAsia="zh-CN"/>
        </w:rPr>
        <w:t xml:space="preserve"> </w:t>
      </w:r>
      <w:r>
        <w:rPr>
          <w:lang w:eastAsia="zh-CN"/>
        </w:rPr>
        <w:t>је</w:t>
      </w:r>
      <w:r>
        <w:rPr>
          <w:spacing w:val="-2"/>
          <w:lang w:eastAsia="zh-CN"/>
        </w:rPr>
        <w:t xml:space="preserve"> </w:t>
      </w:r>
      <w:r>
        <w:rPr>
          <w:lang w:eastAsia="zh-CN"/>
        </w:rPr>
        <w:t>да уз мању</w:t>
      </w:r>
      <w:r>
        <w:rPr>
          <w:spacing w:val="-7"/>
          <w:lang w:eastAsia="zh-CN"/>
        </w:rPr>
        <w:t xml:space="preserve"> </w:t>
      </w:r>
      <w:r>
        <w:rPr>
          <w:lang w:eastAsia="zh-CN"/>
        </w:rPr>
        <w:t>помоћ</w:t>
      </w:r>
      <w:r>
        <w:rPr>
          <w:spacing w:val="-1"/>
          <w:lang w:eastAsia="zh-CN"/>
        </w:rPr>
        <w:t xml:space="preserve"> </w:t>
      </w:r>
      <w:r>
        <w:rPr>
          <w:lang w:eastAsia="zh-CN"/>
        </w:rPr>
        <w:t>наставника</w:t>
      </w:r>
      <w:r>
        <w:rPr>
          <w:lang w:val="sr-Cyrl-RS" w:eastAsia="zh-CN"/>
        </w:rPr>
        <w:t xml:space="preserve"> </w:t>
      </w:r>
      <w:r>
        <w:rPr>
          <w:lang w:eastAsia="zh-CN"/>
        </w:rPr>
        <w:t>успешно</w:t>
      </w:r>
      <w:r>
        <w:rPr>
          <w:spacing w:val="-3"/>
          <w:lang w:eastAsia="zh-CN"/>
        </w:rPr>
        <w:t xml:space="preserve"> </w:t>
      </w:r>
      <w:r>
        <w:rPr>
          <w:lang w:eastAsia="zh-CN"/>
        </w:rPr>
        <w:t xml:space="preserve">искаже усмену поруку, исприча лични доживљај, преприча садржај разговора или наративног текста. </w:t>
      </w:r>
      <w:r>
        <w:t xml:space="preserve">У великој мери правилно и самостално изражајно чита. Ученик у великој мери </w:t>
      </w:r>
      <w:r>
        <w:t>самостално остварује комуникацију</w:t>
      </w:r>
      <w:r>
        <w:rPr>
          <w:spacing w:val="-2"/>
        </w:rPr>
        <w:t xml:space="preserve"> </w:t>
      </w:r>
      <w:r>
        <w:t>и размењује са саговорницима информације у вези са познатим темама, садржајима и комуникативним функцијама. У великој мери показује способност примене језичких вештина и знања у новим ситуацијама.</w:t>
      </w:r>
    </w:p>
    <w:p w14:paraId="08028D89" w14:textId="77777777" w:rsidR="008C5E2A" w:rsidRDefault="006644E1">
      <w:pPr>
        <w:pStyle w:val="BodyText"/>
        <w:spacing w:before="1" w:line="276" w:lineRule="auto"/>
        <w:ind w:left="23" w:right="23"/>
        <w:jc w:val="both"/>
      </w:pPr>
      <w:r>
        <w:rPr>
          <w:b/>
        </w:rPr>
        <w:t xml:space="preserve">Добар (3) </w:t>
      </w:r>
      <w:r>
        <w:t>– Ученик углавн</w:t>
      </w:r>
      <w:r>
        <w:t xml:space="preserve">ом разуме планом и програмом предвиђене појмове, речи и изразе уз делимичан степен самосталности приликом њихове примене у усменом изражавању. </w:t>
      </w:r>
      <w:r>
        <w:rPr>
          <w:lang w:eastAsia="zh-CN"/>
        </w:rPr>
        <w:t>Ученик разуме углавном једноставније, фреквентније речи изразе, а приликом изражавања користи једноставније језич</w:t>
      </w:r>
      <w:r>
        <w:rPr>
          <w:lang w:eastAsia="zh-CN"/>
        </w:rPr>
        <w:t>ка средства и конструкције у датим комуникативним</w:t>
      </w:r>
      <w:r>
        <w:rPr>
          <w:spacing w:val="-15"/>
          <w:lang w:eastAsia="zh-CN"/>
        </w:rPr>
        <w:t xml:space="preserve"> </w:t>
      </w:r>
      <w:r>
        <w:rPr>
          <w:lang w:eastAsia="zh-CN"/>
        </w:rPr>
        <w:t>ситуацијама.</w:t>
      </w:r>
      <w:r>
        <w:rPr>
          <w:lang w:val="sr-Cyrl-RS" w:eastAsia="zh-CN"/>
        </w:rPr>
        <w:t xml:space="preserve"> </w:t>
      </w:r>
      <w:r>
        <w:t>Углавном</w:t>
      </w:r>
      <w:r>
        <w:rPr>
          <w:spacing w:val="-15"/>
        </w:rPr>
        <w:t xml:space="preserve"> </w:t>
      </w:r>
      <w:r>
        <w:t>правилно</w:t>
      </w:r>
      <w:r>
        <w:rPr>
          <w:spacing w:val="-15"/>
        </w:rPr>
        <w:t xml:space="preserve"> </w:t>
      </w:r>
      <w:r>
        <w:t>чита.</w:t>
      </w:r>
      <w:r>
        <w:rPr>
          <w:spacing w:val="-15"/>
        </w:rPr>
        <w:t xml:space="preserve"> </w:t>
      </w:r>
      <w:r>
        <w:t>Делимично</w:t>
      </w:r>
      <w:r>
        <w:rPr>
          <w:spacing w:val="-15"/>
        </w:rPr>
        <w:t xml:space="preserve"> </w:t>
      </w:r>
      <w:r>
        <w:t>је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стању</w:t>
      </w:r>
      <w:r>
        <w:rPr>
          <w:spacing w:val="-15"/>
        </w:rPr>
        <w:t xml:space="preserve"> </w:t>
      </w:r>
      <w:r>
        <w:t>да</w:t>
      </w:r>
      <w:r>
        <w:rPr>
          <w:spacing w:val="-15"/>
        </w:rPr>
        <w:t xml:space="preserve"> </w:t>
      </w:r>
      <w:r>
        <w:t>искаже једноставнију</w:t>
      </w:r>
      <w:r>
        <w:rPr>
          <w:spacing w:val="-15"/>
        </w:rPr>
        <w:t xml:space="preserve"> </w:t>
      </w:r>
      <w:r>
        <w:t>усмену</w:t>
      </w:r>
      <w:r>
        <w:rPr>
          <w:spacing w:val="-15"/>
        </w:rPr>
        <w:t xml:space="preserve"> </w:t>
      </w:r>
      <w:r>
        <w:t>поруку,</w:t>
      </w:r>
      <w:r>
        <w:rPr>
          <w:spacing w:val="-15"/>
        </w:rPr>
        <w:t xml:space="preserve"> </w:t>
      </w:r>
      <w:r>
        <w:t>исприча</w:t>
      </w:r>
      <w:r>
        <w:rPr>
          <w:spacing w:val="-15"/>
        </w:rPr>
        <w:t xml:space="preserve"> </w:t>
      </w:r>
      <w:r>
        <w:t>лични</w:t>
      </w:r>
      <w:r>
        <w:rPr>
          <w:spacing w:val="-15"/>
        </w:rPr>
        <w:t xml:space="preserve"> </w:t>
      </w:r>
      <w:r>
        <w:t>доживљај,</w:t>
      </w:r>
      <w:r>
        <w:rPr>
          <w:spacing w:val="-15"/>
        </w:rPr>
        <w:t xml:space="preserve"> </w:t>
      </w:r>
      <w:r>
        <w:t>преприча</w:t>
      </w:r>
      <w:r>
        <w:rPr>
          <w:spacing w:val="-15"/>
        </w:rPr>
        <w:t xml:space="preserve"> </w:t>
      </w:r>
      <w:r>
        <w:t>садржај</w:t>
      </w:r>
      <w:r>
        <w:rPr>
          <w:spacing w:val="-15"/>
        </w:rPr>
        <w:t xml:space="preserve"> </w:t>
      </w:r>
      <w:r>
        <w:t>разговора</w:t>
      </w:r>
      <w:r>
        <w:rPr>
          <w:spacing w:val="-15"/>
        </w:rPr>
        <w:t xml:space="preserve"> </w:t>
      </w:r>
      <w:r>
        <w:t xml:space="preserve">или наративног текста. Ученик у довољној мери </w:t>
      </w:r>
      <w:r>
        <w:t>остварује комуникацију и размењује са саговорницима кратке информације у вези са познатим темама, садржајима и комуникативним функцијама. Показује делимичну способност примене језичких вештина и знања у новим ситуацијама и логичког повезивања појмова.</w:t>
      </w:r>
    </w:p>
    <w:p w14:paraId="64FC67A8" w14:textId="77777777" w:rsidR="008C5E2A" w:rsidRDefault="006644E1">
      <w:pPr>
        <w:pStyle w:val="BodyText"/>
        <w:spacing w:before="1" w:line="276" w:lineRule="auto"/>
        <w:ind w:left="23" w:right="22"/>
        <w:jc w:val="both"/>
      </w:pPr>
      <w:r>
        <w:rPr>
          <w:b/>
        </w:rPr>
        <w:t>Дово</w:t>
      </w:r>
      <w:r>
        <w:rPr>
          <w:b/>
        </w:rPr>
        <w:t xml:space="preserve">љан (2) </w:t>
      </w:r>
      <w:r>
        <w:t>–Ученик препознаје и разуме планом и програмом предвиђене основне, најфреквентније</w:t>
      </w:r>
      <w:r>
        <w:rPr>
          <w:spacing w:val="-12"/>
        </w:rPr>
        <w:t xml:space="preserve"> </w:t>
      </w:r>
      <w:r>
        <w:t>појмове,</w:t>
      </w:r>
      <w:r>
        <w:rPr>
          <w:spacing w:val="-12"/>
        </w:rPr>
        <w:t xml:space="preserve"> </w:t>
      </w:r>
      <w:r>
        <w:t>речи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изразе</w:t>
      </w:r>
      <w:r>
        <w:rPr>
          <w:spacing w:val="-10"/>
        </w:rPr>
        <w:t xml:space="preserve"> </w:t>
      </w:r>
      <w:r>
        <w:t>уз</w:t>
      </w:r>
      <w:r>
        <w:rPr>
          <w:spacing w:val="-11"/>
        </w:rPr>
        <w:t xml:space="preserve"> </w:t>
      </w:r>
      <w:r>
        <w:t>мали</w:t>
      </w:r>
      <w:r>
        <w:rPr>
          <w:spacing w:val="-8"/>
        </w:rPr>
        <w:t xml:space="preserve"> </w:t>
      </w:r>
      <w:r>
        <w:t>степен</w:t>
      </w:r>
      <w:r>
        <w:rPr>
          <w:spacing w:val="-11"/>
        </w:rPr>
        <w:t xml:space="preserve"> </w:t>
      </w:r>
      <w:r>
        <w:t>самосталности</w:t>
      </w:r>
      <w:r>
        <w:rPr>
          <w:spacing w:val="-10"/>
        </w:rPr>
        <w:t xml:space="preserve"> </w:t>
      </w:r>
      <w:r>
        <w:t>приликом</w:t>
      </w:r>
      <w:r>
        <w:rPr>
          <w:spacing w:val="-12"/>
        </w:rPr>
        <w:t xml:space="preserve"> </w:t>
      </w:r>
      <w:r>
        <w:t>њихове примене</w:t>
      </w:r>
      <w:r>
        <w:rPr>
          <w:spacing w:val="-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усменом</w:t>
      </w:r>
      <w:r>
        <w:rPr>
          <w:spacing w:val="-8"/>
        </w:rPr>
        <w:t xml:space="preserve"> </w:t>
      </w:r>
      <w:r>
        <w:t>изражавању.</w:t>
      </w:r>
      <w:r>
        <w:rPr>
          <w:spacing w:val="-7"/>
        </w:rPr>
        <w:t xml:space="preserve"> </w:t>
      </w:r>
      <w:r>
        <w:t>Ученик</w:t>
      </w:r>
      <w:r>
        <w:rPr>
          <w:spacing w:val="-6"/>
        </w:rPr>
        <w:t xml:space="preserve"> </w:t>
      </w:r>
      <w:r>
        <w:t>разуме</w:t>
      </w:r>
      <w:r>
        <w:rPr>
          <w:spacing w:val="-5"/>
        </w:rPr>
        <w:t xml:space="preserve"> </w:t>
      </w:r>
      <w:r>
        <w:t>углавном</w:t>
      </w:r>
      <w:r>
        <w:rPr>
          <w:spacing w:val="-8"/>
        </w:rPr>
        <w:t xml:space="preserve"> </w:t>
      </w:r>
      <w:r>
        <w:t>најједноставније</w:t>
      </w:r>
      <w:r>
        <w:rPr>
          <w:spacing w:val="-7"/>
        </w:rPr>
        <w:t xml:space="preserve"> </w:t>
      </w:r>
      <w:r>
        <w:t>речи,</w:t>
      </w:r>
      <w:r>
        <w:rPr>
          <w:spacing w:val="-9"/>
        </w:rPr>
        <w:t xml:space="preserve"> </w:t>
      </w:r>
      <w:r>
        <w:t xml:space="preserve">кратке и </w:t>
      </w:r>
      <w:r>
        <w:t>једноставне поруке и упутства и користи најједноставнија језичка средства и конструкције у датим комуникативним ситуацијама. Чита делимично правилно и уз помоћ наставника. Ученик је у стању да искључиво уз помоћ наставника искаже једноставну</w:t>
      </w:r>
      <w:r>
        <w:rPr>
          <w:spacing w:val="-15"/>
        </w:rPr>
        <w:t xml:space="preserve"> </w:t>
      </w:r>
      <w:r>
        <w:t>усмену</w:t>
      </w:r>
      <w:r>
        <w:rPr>
          <w:spacing w:val="-15"/>
        </w:rPr>
        <w:t xml:space="preserve"> </w:t>
      </w:r>
      <w:r>
        <w:t>поруку,</w:t>
      </w:r>
      <w:r>
        <w:rPr>
          <w:spacing w:val="-15"/>
        </w:rPr>
        <w:t xml:space="preserve"> </w:t>
      </w:r>
      <w:r>
        <w:t>исприча</w:t>
      </w:r>
      <w:r>
        <w:rPr>
          <w:spacing w:val="-15"/>
        </w:rPr>
        <w:t xml:space="preserve"> </w:t>
      </w:r>
      <w:r>
        <w:t>лични</w:t>
      </w:r>
      <w:r>
        <w:rPr>
          <w:spacing w:val="-15"/>
        </w:rPr>
        <w:t xml:space="preserve"> </w:t>
      </w:r>
      <w:r>
        <w:t>доживљај,</w:t>
      </w:r>
      <w:r>
        <w:rPr>
          <w:spacing w:val="-15"/>
        </w:rPr>
        <w:t xml:space="preserve"> </w:t>
      </w:r>
      <w:r>
        <w:t>садржај</w:t>
      </w:r>
      <w:r>
        <w:rPr>
          <w:spacing w:val="-15"/>
        </w:rPr>
        <w:t xml:space="preserve"> </w:t>
      </w:r>
      <w:r>
        <w:t>разговора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 xml:space="preserve">наративног текста и то на нивоу репродукције. </w:t>
      </w:r>
      <w:r>
        <w:rPr>
          <w:lang w:eastAsia="zh-CN"/>
        </w:rPr>
        <w:t>Ученик у малој мери остварује комуникацију и размењује</w:t>
      </w:r>
      <w:r>
        <w:rPr>
          <w:spacing w:val="-15"/>
          <w:lang w:eastAsia="zh-CN"/>
        </w:rPr>
        <w:t xml:space="preserve"> </w:t>
      </w:r>
      <w:r>
        <w:rPr>
          <w:lang w:eastAsia="zh-CN"/>
        </w:rPr>
        <w:t>са</w:t>
      </w:r>
      <w:r>
        <w:rPr>
          <w:spacing w:val="-15"/>
          <w:lang w:eastAsia="zh-CN"/>
        </w:rPr>
        <w:t xml:space="preserve"> </w:t>
      </w:r>
      <w:r>
        <w:rPr>
          <w:lang w:eastAsia="zh-CN"/>
        </w:rPr>
        <w:t>саговорницима</w:t>
      </w:r>
      <w:r>
        <w:rPr>
          <w:spacing w:val="-15"/>
          <w:lang w:eastAsia="zh-CN"/>
        </w:rPr>
        <w:t xml:space="preserve"> </w:t>
      </w:r>
      <w:r>
        <w:rPr>
          <w:lang w:eastAsia="zh-CN"/>
        </w:rPr>
        <w:t>кратке</w:t>
      </w:r>
      <w:r>
        <w:rPr>
          <w:spacing w:val="-15"/>
          <w:lang w:eastAsia="zh-CN"/>
        </w:rPr>
        <w:t xml:space="preserve"> </w:t>
      </w:r>
      <w:r>
        <w:rPr>
          <w:lang w:eastAsia="zh-CN"/>
        </w:rPr>
        <w:t>информације</w:t>
      </w:r>
      <w:r>
        <w:rPr>
          <w:spacing w:val="-15"/>
          <w:lang w:eastAsia="zh-CN"/>
        </w:rPr>
        <w:t xml:space="preserve"> </w:t>
      </w:r>
      <w:r>
        <w:rPr>
          <w:lang w:eastAsia="zh-CN"/>
        </w:rPr>
        <w:t>у</w:t>
      </w:r>
      <w:r>
        <w:rPr>
          <w:spacing w:val="-15"/>
          <w:lang w:eastAsia="zh-CN"/>
        </w:rPr>
        <w:t xml:space="preserve"> </w:t>
      </w:r>
      <w:r>
        <w:rPr>
          <w:lang w:eastAsia="zh-CN"/>
        </w:rPr>
        <w:t>вези</w:t>
      </w:r>
      <w:r>
        <w:rPr>
          <w:spacing w:val="-14"/>
          <w:lang w:eastAsia="zh-CN"/>
        </w:rPr>
        <w:t xml:space="preserve"> </w:t>
      </w:r>
      <w:r>
        <w:rPr>
          <w:lang w:eastAsia="zh-CN"/>
        </w:rPr>
        <w:t>са</w:t>
      </w:r>
      <w:r>
        <w:rPr>
          <w:spacing w:val="-15"/>
          <w:lang w:eastAsia="zh-CN"/>
        </w:rPr>
        <w:t xml:space="preserve"> </w:t>
      </w:r>
      <w:r>
        <w:rPr>
          <w:lang w:eastAsia="zh-CN"/>
        </w:rPr>
        <w:t>познатим</w:t>
      </w:r>
      <w:r>
        <w:rPr>
          <w:spacing w:val="-15"/>
          <w:lang w:eastAsia="zh-CN"/>
        </w:rPr>
        <w:t xml:space="preserve"> </w:t>
      </w:r>
      <w:r>
        <w:rPr>
          <w:lang w:eastAsia="zh-CN"/>
        </w:rPr>
        <w:t>темама,</w:t>
      </w:r>
      <w:r>
        <w:rPr>
          <w:spacing w:val="-13"/>
          <w:lang w:eastAsia="zh-CN"/>
        </w:rPr>
        <w:t xml:space="preserve"> </w:t>
      </w:r>
      <w:r>
        <w:rPr>
          <w:lang w:eastAsia="zh-CN"/>
        </w:rPr>
        <w:t>садржајима и комуникативним функцијама.</w:t>
      </w:r>
      <w:r>
        <w:rPr>
          <w:lang w:val="sr-Cyrl-RS" w:eastAsia="zh-CN"/>
        </w:rPr>
        <w:t xml:space="preserve"> </w:t>
      </w:r>
      <w:r>
        <w:t>Језич</w:t>
      </w:r>
      <w:r>
        <w:t>ке вештине и знања су на нивоу репродукције, уз повремену минималну примену.</w:t>
      </w:r>
    </w:p>
    <w:p w14:paraId="42217C49" w14:textId="77777777" w:rsidR="008C5E2A" w:rsidRDefault="006644E1">
      <w:pPr>
        <w:pStyle w:val="BodyText"/>
        <w:spacing w:line="276" w:lineRule="auto"/>
        <w:ind w:left="23" w:right="20"/>
        <w:jc w:val="both"/>
      </w:pPr>
      <w:r>
        <w:rPr>
          <w:b/>
        </w:rPr>
        <w:t xml:space="preserve">Недовољан (1) </w:t>
      </w:r>
      <w:r>
        <w:t xml:space="preserve">– Ученик не препознаје нити разуме планом и програмом предвиђене основне појмове, речи и изразе, не уме да их репродукује нити примени у усменом </w:t>
      </w:r>
      <w:r>
        <w:t xml:space="preserve">изражавању. </w:t>
      </w:r>
      <w:r>
        <w:rPr>
          <w:lang w:eastAsia="zh-CN"/>
        </w:rPr>
        <w:t>Ученик</w:t>
      </w:r>
      <w:r>
        <w:rPr>
          <w:lang w:val="sr-Cyrl-RS" w:eastAsia="zh-CN"/>
        </w:rPr>
        <w:t xml:space="preserve"> </w:t>
      </w:r>
      <w:r>
        <w:rPr>
          <w:lang w:eastAsia="zh-CN"/>
        </w:rPr>
        <w:t xml:space="preserve">није самосталан у раду и није у стању ни уз помоћ наставника да искаже једноставнију усмену поруку, исприча лични доживљај, садржај разговора или наративног текста. </w:t>
      </w:r>
      <w:r>
        <w:t>Ученик у недовољној мери остварује комуникацију и размењује са саговорни</w:t>
      </w:r>
      <w:r>
        <w:t>цима кратке информације у вези са познатим темама, садржајима и комуникативним</w:t>
      </w:r>
      <w:r>
        <w:rPr>
          <w:spacing w:val="-8"/>
        </w:rPr>
        <w:t xml:space="preserve"> </w:t>
      </w:r>
      <w:r>
        <w:t>функцијама.</w:t>
      </w:r>
      <w:r>
        <w:rPr>
          <w:spacing w:val="-7"/>
        </w:rPr>
        <w:t xml:space="preserve"> </w:t>
      </w:r>
      <w:r>
        <w:t>Језичке</w:t>
      </w:r>
      <w:r>
        <w:rPr>
          <w:spacing w:val="-8"/>
        </w:rPr>
        <w:t xml:space="preserve"> </w:t>
      </w:r>
      <w:r>
        <w:t>вештине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знања</w:t>
      </w:r>
      <w:r>
        <w:rPr>
          <w:spacing w:val="-8"/>
        </w:rPr>
        <w:t xml:space="preserve"> </w:t>
      </w:r>
      <w:r>
        <w:t>нису</w:t>
      </w:r>
      <w:r>
        <w:rPr>
          <w:spacing w:val="-12"/>
        </w:rPr>
        <w:t xml:space="preserve"> </w:t>
      </w:r>
      <w:r>
        <w:t>ни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нивоу</w:t>
      </w:r>
      <w:r>
        <w:rPr>
          <w:spacing w:val="-12"/>
        </w:rPr>
        <w:t xml:space="preserve"> </w:t>
      </w:r>
      <w:r>
        <w:t>препознавања, без способности репродукције и минималне примене.</w:t>
      </w:r>
    </w:p>
    <w:p w14:paraId="19A9D7B6" w14:textId="77777777" w:rsidR="008C5E2A" w:rsidRDefault="008C5E2A">
      <w:pPr>
        <w:pStyle w:val="BodyText"/>
        <w:spacing w:line="276" w:lineRule="auto"/>
        <w:ind w:left="23" w:right="20"/>
        <w:jc w:val="both"/>
        <w:rPr>
          <w:sz w:val="2"/>
          <w:szCs w:val="2"/>
        </w:rPr>
      </w:pPr>
    </w:p>
    <w:p w14:paraId="23C516C5" w14:textId="77777777" w:rsidR="008C5E2A" w:rsidRDefault="006644E1">
      <w:pPr>
        <w:pStyle w:val="ListParagraph"/>
        <w:numPr>
          <w:ilvl w:val="0"/>
          <w:numId w:val="4"/>
        </w:numPr>
        <w:tabs>
          <w:tab w:val="left" w:pos="283"/>
        </w:tabs>
        <w:spacing w:before="64" w:line="276" w:lineRule="auto"/>
        <w:ind w:right="23"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Активност ученика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прати се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континуирано и вреднује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током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це</w:t>
      </w:r>
      <w:r>
        <w:rPr>
          <w:sz w:val="24"/>
          <w:szCs w:val="24"/>
        </w:rPr>
        <w:t>ле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школске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године. У активност улази и редовност/благовременост/тачност израде и доношења домаћих задатака, као и редовно доношење материјала потребног за рад на часу. </w:t>
      </w:r>
      <w:r>
        <w:rPr>
          <w:sz w:val="24"/>
          <w:szCs w:val="24"/>
          <w:lang w:eastAsia="zh-CN"/>
        </w:rPr>
        <w:t>Степен самосталности у раду, степен ангажовања, иницијативе, начин остваривања сарадње у</w:t>
      </w:r>
      <w:r>
        <w:rPr>
          <w:sz w:val="24"/>
          <w:szCs w:val="24"/>
          <w:lang w:eastAsia="zh-CN"/>
        </w:rPr>
        <w:t xml:space="preserve"> процесу учења са другим ученицима такође се вреднују кроз активност.</w:t>
      </w:r>
      <w:r>
        <w:rPr>
          <w:sz w:val="24"/>
          <w:szCs w:val="24"/>
          <w:lang w:val="sr-Cyrl-RS" w:eastAsia="zh-CN"/>
        </w:rPr>
        <w:t xml:space="preserve"> </w:t>
      </w:r>
      <w:r>
        <w:rPr>
          <w:sz w:val="24"/>
          <w:szCs w:val="24"/>
        </w:rPr>
        <w:t>Оцена из активности може бити од значаја и за општи успех ученика из предмета, најчешће у његову корист.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Уколико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ученик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показује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интересовање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учешће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активностима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нити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ангажовање, као ни жељу за напредовањем, оцењује се оценом недовољан (1).</w:t>
      </w:r>
    </w:p>
    <w:p w14:paraId="5B073924" w14:textId="77777777" w:rsidR="008C5E2A" w:rsidRDefault="008C5E2A">
      <w:pPr>
        <w:pStyle w:val="BodyText"/>
        <w:rPr>
          <w:sz w:val="2"/>
          <w:szCs w:val="2"/>
        </w:rPr>
      </w:pPr>
    </w:p>
    <w:p w14:paraId="3F27EF0C" w14:textId="77777777" w:rsidR="008C5E2A" w:rsidRDefault="006644E1">
      <w:pPr>
        <w:pStyle w:val="ListParagraph"/>
        <w:numPr>
          <w:ilvl w:val="0"/>
          <w:numId w:val="4"/>
        </w:numPr>
        <w:tabs>
          <w:tab w:val="left" w:pos="282"/>
        </w:tabs>
        <w:spacing w:before="41"/>
        <w:ind w:firstLine="0"/>
        <w:rPr>
          <w:b/>
          <w:bCs/>
          <w:sz w:val="24"/>
          <w:szCs w:val="24"/>
          <w:lang w:eastAsia="zh-CN"/>
        </w:rPr>
      </w:pPr>
      <w:r>
        <w:rPr>
          <w:b/>
          <w:bCs/>
          <w:spacing w:val="-2"/>
          <w:sz w:val="24"/>
          <w:szCs w:val="24"/>
          <w:lang w:val="sr-Cyrl-RS" w:eastAsia="zh-CN"/>
        </w:rPr>
        <w:t>Практични рад (пројекат или презентација)</w:t>
      </w:r>
      <w:r>
        <w:rPr>
          <w:b/>
          <w:bCs/>
          <w:spacing w:val="-2"/>
          <w:sz w:val="24"/>
          <w:szCs w:val="24"/>
          <w:lang w:val="sr-Cyrl-RS" w:eastAsia="zh-CN"/>
        </w:rPr>
        <w:t>:</w:t>
      </w:r>
    </w:p>
    <w:p w14:paraId="7A0A7872" w14:textId="77777777" w:rsidR="008C5E2A" w:rsidRDefault="006644E1">
      <w:pPr>
        <w:pStyle w:val="BodyText"/>
        <w:spacing w:before="160" w:line="276" w:lineRule="auto"/>
        <w:ind w:left="23" w:right="15"/>
        <w:jc w:val="both"/>
        <w:rPr>
          <w:lang w:val="sr-Cyrl-RS"/>
        </w:rPr>
      </w:pPr>
      <w:r>
        <w:rPr>
          <w:b/>
          <w:lang w:eastAsia="zh-CN"/>
        </w:rPr>
        <w:t xml:space="preserve">Одличан (5) </w:t>
      </w:r>
      <w:r>
        <w:rPr>
          <w:lang w:eastAsia="zh-CN"/>
        </w:rPr>
        <w:t xml:space="preserve">–ученик је у стању да </w:t>
      </w:r>
      <w:r>
        <w:rPr>
          <w:lang w:val="sr-Cyrl-RS" w:eastAsia="zh-CN"/>
        </w:rPr>
        <w:t xml:space="preserve">на задату тему покаже изузетно висок степен активности и ангажовања у прикупљању информација и </w:t>
      </w:r>
      <w:r>
        <w:rPr>
          <w:lang w:val="sr-Cyrl-RS" w:eastAsia="zh-CN"/>
        </w:rPr>
        <w:t xml:space="preserve">података. </w:t>
      </w:r>
      <w:r>
        <w:rPr>
          <w:lang w:val="sr-Cyrl-RS"/>
        </w:rPr>
        <w:t>Самостално изводи закључке на основу прикупљених података, веома разумљиво и структуирано излаже презентацију уз граматичку тачност и течност у говору</w:t>
      </w:r>
      <w:r>
        <w:t>.</w:t>
      </w:r>
      <w:r>
        <w:rPr>
          <w:lang w:val="sr-Cyrl-RS"/>
        </w:rPr>
        <w:t xml:space="preserve"> Успешно одговара на сва питања </w:t>
      </w:r>
      <w:r>
        <w:rPr>
          <w:lang w:val="sr-Cyrl-RS"/>
        </w:rPr>
        <w:lastRenderedPageBreak/>
        <w:t>наставника која су произашла из презентације ученика.</w:t>
      </w:r>
    </w:p>
    <w:p w14:paraId="7EBBAC7D" w14:textId="77777777" w:rsidR="008C5E2A" w:rsidRDefault="006644E1">
      <w:pPr>
        <w:pStyle w:val="BodyText"/>
        <w:spacing w:before="160" w:line="276" w:lineRule="auto"/>
        <w:ind w:left="23" w:right="15"/>
        <w:jc w:val="both"/>
        <w:rPr>
          <w:lang w:val="sr-Cyrl-RS"/>
        </w:rPr>
      </w:pPr>
      <w:r>
        <w:rPr>
          <w:b/>
        </w:rPr>
        <w:t>Врло</w:t>
      </w:r>
      <w:r>
        <w:rPr>
          <w:b/>
          <w:spacing w:val="-6"/>
        </w:rPr>
        <w:t xml:space="preserve"> </w:t>
      </w:r>
      <w:r>
        <w:rPr>
          <w:b/>
        </w:rPr>
        <w:t>доба</w:t>
      </w:r>
      <w:r>
        <w:rPr>
          <w:b/>
        </w:rPr>
        <w:t>р</w:t>
      </w:r>
      <w:r>
        <w:rPr>
          <w:b/>
          <w:spacing w:val="-5"/>
        </w:rPr>
        <w:t xml:space="preserve"> </w:t>
      </w:r>
      <w:r>
        <w:rPr>
          <w:b/>
        </w:rPr>
        <w:t>(4)</w:t>
      </w:r>
      <w:r>
        <w:rPr>
          <w:b/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3"/>
          <w:lang w:val="sr-Cyrl-RS"/>
        </w:rPr>
        <w:t>у</w:t>
      </w:r>
      <w:r>
        <w:t xml:space="preserve">ченик је у стању да </w:t>
      </w:r>
      <w:r>
        <w:rPr>
          <w:lang w:val="sr-Cyrl-RS"/>
        </w:rPr>
        <w:t>на задату тему покаже висок степен активности и ангажовања у прикупљању информација и података. Углавном самостално изводи закључке на основу прикупљених података, разумљиво излаже презентацију уз већу граматичку тачност и течн</w:t>
      </w:r>
      <w:r>
        <w:rPr>
          <w:lang w:val="sr-Cyrl-RS"/>
        </w:rPr>
        <w:t>ост у говору</w:t>
      </w:r>
      <w:r>
        <w:t>.</w:t>
      </w:r>
      <w:r>
        <w:rPr>
          <w:lang w:val="sr-Cyrl-RS"/>
        </w:rPr>
        <w:t xml:space="preserve"> Успешно одговара на већину питања наставника која су произашла из презентације ученика.</w:t>
      </w:r>
    </w:p>
    <w:p w14:paraId="00D53A04" w14:textId="77777777" w:rsidR="008C5E2A" w:rsidRDefault="006644E1">
      <w:pPr>
        <w:pStyle w:val="BodyText"/>
        <w:spacing w:before="160" w:line="276" w:lineRule="auto"/>
        <w:ind w:left="23" w:right="15"/>
        <w:jc w:val="both"/>
      </w:pPr>
      <w:r>
        <w:rPr>
          <w:b/>
        </w:rPr>
        <w:t>Добар (3)</w:t>
      </w:r>
      <w:r>
        <w:rPr>
          <w:b/>
          <w:spacing w:val="-1"/>
        </w:rPr>
        <w:t xml:space="preserve"> </w:t>
      </w:r>
      <w:r>
        <w:t xml:space="preserve">- </w:t>
      </w:r>
      <w:r>
        <w:rPr>
          <w:spacing w:val="-3"/>
          <w:lang w:val="sr-Cyrl-RS"/>
        </w:rPr>
        <w:t>у</w:t>
      </w:r>
      <w:r>
        <w:t xml:space="preserve">ченик је у стању да </w:t>
      </w:r>
      <w:r>
        <w:rPr>
          <w:lang w:val="sr-Cyrl-RS"/>
        </w:rPr>
        <w:t>на задату тему у довољној мери покаже степен активности и ангажовања у прикупљању информација и података. Делимично самос</w:t>
      </w:r>
      <w:r>
        <w:rPr>
          <w:lang w:val="sr-Cyrl-RS"/>
        </w:rPr>
        <w:t>тално изводи закључке на основу прикупљених података и напамет излаже презентацију без питања наставника која су произашла из презентације ученика.</w:t>
      </w:r>
    </w:p>
    <w:p w14:paraId="0F1F4FA6" w14:textId="77777777" w:rsidR="008C5E2A" w:rsidRDefault="006644E1">
      <w:pPr>
        <w:pStyle w:val="BodyText"/>
        <w:spacing w:line="276" w:lineRule="auto"/>
        <w:ind w:left="23" w:right="23"/>
        <w:jc w:val="both"/>
        <w:rPr>
          <w:lang w:eastAsia="zh-CN"/>
        </w:rPr>
      </w:pPr>
      <w:r>
        <w:rPr>
          <w:b/>
          <w:lang w:eastAsia="zh-CN"/>
        </w:rPr>
        <w:t>Довољан</w:t>
      </w:r>
      <w:r>
        <w:rPr>
          <w:b/>
          <w:spacing w:val="-6"/>
          <w:lang w:eastAsia="zh-CN"/>
        </w:rPr>
        <w:t xml:space="preserve"> </w:t>
      </w:r>
      <w:r>
        <w:rPr>
          <w:b/>
          <w:lang w:eastAsia="zh-CN"/>
        </w:rPr>
        <w:t>(2)</w:t>
      </w:r>
      <w:r>
        <w:rPr>
          <w:b/>
          <w:spacing w:val="-8"/>
          <w:lang w:eastAsia="zh-CN"/>
        </w:rPr>
        <w:t xml:space="preserve"> </w:t>
      </w:r>
      <w:r>
        <w:rPr>
          <w:lang w:eastAsia="zh-CN"/>
        </w:rPr>
        <w:t>-</w:t>
      </w:r>
      <w:r>
        <w:rPr>
          <w:spacing w:val="-5"/>
          <w:lang w:eastAsia="zh-CN"/>
        </w:rPr>
        <w:t xml:space="preserve"> </w:t>
      </w:r>
      <w:r>
        <w:rPr>
          <w:spacing w:val="-5"/>
          <w:lang w:val="sr-Cyrl-RS" w:eastAsia="zh-CN"/>
        </w:rPr>
        <w:t>ученик је припремио презентацију али чита са папира, а наставник не поставља питања к</w:t>
      </w:r>
      <w:r>
        <w:rPr>
          <w:lang w:val="sr-Cyrl-RS" w:eastAsia="zh-CN"/>
        </w:rPr>
        <w:t xml:space="preserve">оја су </w:t>
      </w:r>
      <w:r>
        <w:rPr>
          <w:lang w:val="sr-Cyrl-RS" w:eastAsia="zh-CN"/>
        </w:rPr>
        <w:t>произашла из презентације ученика.</w:t>
      </w:r>
    </w:p>
    <w:p w14:paraId="3F3F3C84" w14:textId="77777777" w:rsidR="008C5E2A" w:rsidRDefault="006644E1">
      <w:pPr>
        <w:pStyle w:val="BodyText"/>
        <w:spacing w:line="276" w:lineRule="auto"/>
        <w:ind w:left="23" w:right="25"/>
        <w:jc w:val="both"/>
        <w:rPr>
          <w:spacing w:val="-2"/>
          <w:lang w:eastAsia="zh-CN"/>
        </w:rPr>
      </w:pPr>
      <w:r>
        <w:rPr>
          <w:b/>
          <w:lang w:eastAsia="zh-CN"/>
        </w:rPr>
        <w:t xml:space="preserve">Недовољан (1) </w:t>
      </w:r>
      <w:r>
        <w:rPr>
          <w:lang w:eastAsia="zh-CN"/>
        </w:rPr>
        <w:t xml:space="preserve">- ученик </w:t>
      </w:r>
      <w:r>
        <w:rPr>
          <w:lang w:val="sr-Cyrl-RS" w:eastAsia="zh-CN"/>
        </w:rPr>
        <w:t>није урадио презентацију</w:t>
      </w:r>
      <w:r>
        <w:rPr>
          <w:spacing w:val="-2"/>
          <w:lang w:eastAsia="zh-CN"/>
        </w:rPr>
        <w:t>.</w:t>
      </w:r>
    </w:p>
    <w:p w14:paraId="7801758B" w14:textId="77777777" w:rsidR="008C5E2A" w:rsidRDefault="008C5E2A">
      <w:pPr>
        <w:pStyle w:val="Heading3"/>
        <w:jc w:val="both"/>
        <w:rPr>
          <w:lang w:eastAsia="zh-CN"/>
        </w:rPr>
      </w:pPr>
    </w:p>
    <w:p w14:paraId="6B075911" w14:textId="77777777" w:rsidR="008C5E2A" w:rsidRDefault="006644E1">
      <w:pPr>
        <w:pStyle w:val="Heading3"/>
        <w:jc w:val="both"/>
        <w:rPr>
          <w:lang w:eastAsia="zh-CN"/>
        </w:rPr>
      </w:pPr>
      <w:r>
        <w:rPr>
          <w:lang w:eastAsia="zh-CN"/>
        </w:rPr>
        <w:t>Оцењивање</w:t>
      </w:r>
      <w:r>
        <w:rPr>
          <w:lang w:val="sr-Cyrl-RS" w:eastAsia="zh-CN"/>
        </w:rPr>
        <w:t xml:space="preserve"> </w:t>
      </w:r>
      <w:r>
        <w:rPr>
          <w:lang w:eastAsia="zh-CN"/>
        </w:rPr>
        <w:t>ученика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по</w:t>
      </w:r>
      <w:r>
        <w:rPr>
          <w:spacing w:val="-2"/>
          <w:lang w:eastAsia="zh-CN"/>
        </w:rPr>
        <w:t xml:space="preserve"> </w:t>
      </w:r>
      <w:r>
        <w:rPr>
          <w:lang w:eastAsia="zh-CN"/>
        </w:rPr>
        <w:t>ИОП-</w:t>
      </w:r>
      <w:r>
        <w:rPr>
          <w:spacing w:val="-10"/>
          <w:lang w:eastAsia="zh-CN"/>
        </w:rPr>
        <w:t>у</w:t>
      </w:r>
    </w:p>
    <w:p w14:paraId="13F0DFE2" w14:textId="3C604C16" w:rsidR="008C5E2A" w:rsidRDefault="006644E1">
      <w:pPr>
        <w:pStyle w:val="BodyText"/>
        <w:spacing w:line="276" w:lineRule="auto"/>
        <w:ind w:left="23" w:right="21"/>
        <w:jc w:val="both"/>
        <w:rPr>
          <w:lang w:eastAsia="zh-CN"/>
        </w:rPr>
      </w:pPr>
      <w:r>
        <w:rPr>
          <w:lang w:eastAsia="zh-CN"/>
        </w:rPr>
        <w:t>Ученик коме је потребна додатна подршка у образовању оцењује се у односу на остваривање циљева и стандарда постигнућа у току савладавања индивид</w:t>
      </w:r>
      <w:r>
        <w:rPr>
          <w:lang w:eastAsia="zh-CN"/>
        </w:rPr>
        <w:t>уалног образовног плана или у односу на прилагођене стандарде постигнућа при чему се</w:t>
      </w:r>
      <w:r w:rsidR="00C01509">
        <w:rPr>
          <w:lang w:val="sr-Cyrl-RS" w:eastAsia="zh-CN"/>
        </w:rPr>
        <w:t xml:space="preserve"> </w:t>
      </w:r>
      <w:r>
        <w:rPr>
          <w:lang w:eastAsia="zh-CN"/>
        </w:rPr>
        <w:t>вреднује и однос ученика према раду и постављеним задацима/захтевима предмета у складу са његовим способностима.</w:t>
      </w:r>
    </w:p>
    <w:p w14:paraId="1AC99A93" w14:textId="77777777" w:rsidR="008C5E2A" w:rsidRDefault="006644E1">
      <w:pPr>
        <w:pStyle w:val="BodyText"/>
        <w:spacing w:line="276" w:lineRule="auto"/>
        <w:ind w:left="23" w:right="26"/>
        <w:jc w:val="both"/>
      </w:pPr>
      <w:r>
        <w:t>Оцењивање</w:t>
      </w:r>
      <w:r>
        <w:rPr>
          <w:spacing w:val="-2"/>
        </w:rPr>
        <w:t xml:space="preserve"> </w:t>
      </w:r>
      <w:r>
        <w:t>ученика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ИОП-у</w:t>
      </w:r>
      <w:r>
        <w:rPr>
          <w:spacing w:val="-10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врши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основу</w:t>
      </w:r>
      <w:r>
        <w:rPr>
          <w:spacing w:val="-10"/>
        </w:rPr>
        <w:t xml:space="preserve"> </w:t>
      </w:r>
      <w:r>
        <w:t>ангажовања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степена</w:t>
      </w:r>
      <w:r>
        <w:rPr>
          <w:spacing w:val="-6"/>
        </w:rPr>
        <w:t xml:space="preserve"> </w:t>
      </w:r>
      <w:r>
        <w:t xml:space="preserve">остварености постојећих стандарда и очекиваних исхода, уз прилагођавање начина и поступка </w:t>
      </w:r>
      <w:r>
        <w:rPr>
          <w:spacing w:val="-2"/>
        </w:rPr>
        <w:t>оцењивања.</w:t>
      </w:r>
    </w:p>
    <w:p w14:paraId="433BB917" w14:textId="77777777" w:rsidR="008C5E2A" w:rsidRDefault="006644E1">
      <w:pPr>
        <w:pStyle w:val="BodyText"/>
        <w:spacing w:line="278" w:lineRule="auto"/>
        <w:ind w:left="23" w:right="26"/>
        <w:jc w:val="both"/>
      </w:pPr>
      <w:r>
        <w:t>Оцењивање</w:t>
      </w:r>
      <w:r>
        <w:rPr>
          <w:spacing w:val="-2"/>
        </w:rPr>
        <w:t xml:space="preserve"> </w:t>
      </w:r>
      <w:r>
        <w:t>ученика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ИОП-у</w:t>
      </w:r>
      <w:r>
        <w:rPr>
          <w:spacing w:val="-10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врши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основу</w:t>
      </w:r>
      <w:r>
        <w:rPr>
          <w:spacing w:val="-10"/>
        </w:rPr>
        <w:t xml:space="preserve"> </w:t>
      </w:r>
      <w:r>
        <w:t>ангажовања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степена</w:t>
      </w:r>
      <w:r>
        <w:rPr>
          <w:spacing w:val="-6"/>
        </w:rPr>
        <w:t xml:space="preserve"> </w:t>
      </w:r>
      <w:r>
        <w:t>остварености прилагођених циљева и исхода, уз прилагођавање начина</w:t>
      </w:r>
      <w:r>
        <w:t xml:space="preserve"> и поступка оцењивања.</w:t>
      </w:r>
    </w:p>
    <w:p w14:paraId="65389054" w14:textId="77777777" w:rsidR="008C5E2A" w:rsidRDefault="006644E1">
      <w:pPr>
        <w:pStyle w:val="BodyText"/>
        <w:spacing w:line="276" w:lineRule="auto"/>
        <w:ind w:left="23"/>
        <w:rPr>
          <w:lang w:eastAsia="zh-CN"/>
        </w:rPr>
      </w:pPr>
      <w:r>
        <w:t>Вредновањеје</w:t>
      </w:r>
      <w:r>
        <w:rPr>
          <w:spacing w:val="36"/>
        </w:rPr>
        <w:t xml:space="preserve"> </w:t>
      </w:r>
      <w:r>
        <w:t>усмерено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подстицање</w:t>
      </w:r>
      <w:r>
        <w:rPr>
          <w:spacing w:val="35"/>
        </w:rPr>
        <w:t xml:space="preserve"> </w:t>
      </w:r>
      <w:r>
        <w:t>ученика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активно</w:t>
      </w:r>
      <w:r>
        <w:rPr>
          <w:spacing w:val="34"/>
        </w:rPr>
        <w:t xml:space="preserve"> </w:t>
      </w:r>
      <w:r>
        <w:t>учествовање</w:t>
      </w:r>
      <w:r>
        <w:rPr>
          <w:spacing w:val="35"/>
        </w:rPr>
        <w:t xml:space="preserve"> </w:t>
      </w:r>
      <w:r>
        <w:t>у настави</w:t>
      </w:r>
      <w:r>
        <w:rPr>
          <w:spacing w:val="32"/>
        </w:rPr>
        <w:t xml:space="preserve"> </w:t>
      </w:r>
      <w:r>
        <w:t xml:space="preserve">и ваннаставним активностима, развијању његовог самопоуздања и осећаја напредовања. </w:t>
      </w:r>
      <w:r>
        <w:rPr>
          <w:lang w:eastAsia="zh-CN"/>
        </w:rPr>
        <w:t>При</w:t>
      </w:r>
      <w:r>
        <w:rPr>
          <w:spacing w:val="40"/>
          <w:lang w:eastAsia="zh-CN"/>
        </w:rPr>
        <w:t xml:space="preserve"> </w:t>
      </w:r>
      <w:r>
        <w:rPr>
          <w:lang w:eastAsia="zh-CN"/>
        </w:rPr>
        <w:t>евалуацији</w:t>
      </w:r>
      <w:r>
        <w:rPr>
          <w:spacing w:val="40"/>
          <w:lang w:eastAsia="zh-CN"/>
        </w:rPr>
        <w:t xml:space="preserve"> </w:t>
      </w:r>
      <w:r>
        <w:rPr>
          <w:lang w:eastAsia="zh-CN"/>
        </w:rPr>
        <w:t>ученика</w:t>
      </w:r>
      <w:r>
        <w:rPr>
          <w:spacing w:val="40"/>
          <w:lang w:eastAsia="zh-CN"/>
        </w:rPr>
        <w:t xml:space="preserve"> </w:t>
      </w:r>
      <w:r>
        <w:rPr>
          <w:lang w:eastAsia="zh-CN"/>
        </w:rPr>
        <w:t>који</w:t>
      </w:r>
      <w:r>
        <w:rPr>
          <w:lang w:val="sr-Cyrl-RS" w:eastAsia="zh-CN"/>
        </w:rPr>
        <w:t xml:space="preserve"> </w:t>
      </w:r>
      <w:r>
        <w:rPr>
          <w:lang w:eastAsia="zh-CN"/>
        </w:rPr>
        <w:t>раде</w:t>
      </w:r>
      <w:r>
        <w:rPr>
          <w:lang w:val="sr-Cyrl-RS" w:eastAsia="zh-CN"/>
        </w:rPr>
        <w:t xml:space="preserve"> </w:t>
      </w:r>
      <w:r>
        <w:rPr>
          <w:lang w:eastAsia="zh-CN"/>
        </w:rPr>
        <w:t>по</w:t>
      </w:r>
      <w:r>
        <w:rPr>
          <w:lang w:val="sr-Cyrl-RS" w:eastAsia="zh-CN"/>
        </w:rPr>
        <w:t xml:space="preserve"> </w:t>
      </w:r>
      <w:r>
        <w:rPr>
          <w:lang w:eastAsia="zh-CN"/>
        </w:rPr>
        <w:t>ИОП-у,</w:t>
      </w:r>
      <w:r>
        <w:rPr>
          <w:spacing w:val="40"/>
          <w:lang w:eastAsia="zh-CN"/>
        </w:rPr>
        <w:t xml:space="preserve"> </w:t>
      </w:r>
      <w:r>
        <w:rPr>
          <w:lang w:eastAsia="zh-CN"/>
        </w:rPr>
        <w:t>примењује</w:t>
      </w:r>
      <w:r>
        <w:rPr>
          <w:spacing w:val="40"/>
          <w:lang w:eastAsia="zh-CN"/>
        </w:rPr>
        <w:t xml:space="preserve"> </w:t>
      </w:r>
      <w:r>
        <w:rPr>
          <w:lang w:eastAsia="zh-CN"/>
        </w:rPr>
        <w:t>се</w:t>
      </w:r>
      <w:r>
        <w:rPr>
          <w:spacing w:val="40"/>
          <w:lang w:eastAsia="zh-CN"/>
        </w:rPr>
        <w:t xml:space="preserve"> </w:t>
      </w:r>
      <w:r>
        <w:rPr>
          <w:lang w:eastAsia="zh-CN"/>
        </w:rPr>
        <w:t>индивидуални</w:t>
      </w:r>
      <w:r>
        <w:rPr>
          <w:spacing w:val="40"/>
          <w:lang w:eastAsia="zh-CN"/>
        </w:rPr>
        <w:t xml:space="preserve"> </w:t>
      </w:r>
      <w:r>
        <w:rPr>
          <w:lang w:eastAsia="zh-CN"/>
        </w:rPr>
        <w:t>приступ</w:t>
      </w:r>
      <w:r>
        <w:rPr>
          <w:spacing w:val="40"/>
          <w:lang w:eastAsia="zh-CN"/>
        </w:rPr>
        <w:t xml:space="preserve"> </w:t>
      </w:r>
      <w:r>
        <w:rPr>
          <w:lang w:eastAsia="zh-CN"/>
        </w:rPr>
        <w:t>у сарадњи са педагошко-психолошком службом школе.</w:t>
      </w:r>
    </w:p>
    <w:p w14:paraId="4605D2B6" w14:textId="77777777" w:rsidR="008C5E2A" w:rsidRDefault="008C5E2A">
      <w:pPr>
        <w:pStyle w:val="BodyText"/>
        <w:spacing w:line="276" w:lineRule="auto"/>
        <w:ind w:left="23" w:right="25"/>
        <w:jc w:val="both"/>
        <w:rPr>
          <w:spacing w:val="-2"/>
          <w:lang w:eastAsia="zh-CN"/>
        </w:rPr>
      </w:pPr>
    </w:p>
    <w:p w14:paraId="6871750B" w14:textId="77777777" w:rsidR="008C5E2A" w:rsidRDefault="006644E1">
      <w:pPr>
        <w:pStyle w:val="ListParagraph"/>
        <w:tabs>
          <w:tab w:val="left" w:pos="282"/>
        </w:tabs>
        <w:spacing w:before="41"/>
        <w:ind w:left="23" w:firstLine="0"/>
        <w:jc w:val="both"/>
        <w:rPr>
          <w:b/>
          <w:bCs/>
          <w:spacing w:val="-2"/>
          <w:sz w:val="24"/>
          <w:szCs w:val="24"/>
          <w:lang w:val="sr-Cyrl-RS" w:eastAsia="zh-CN"/>
        </w:rPr>
      </w:pPr>
      <w:r>
        <w:rPr>
          <w:b/>
          <w:bCs/>
          <w:spacing w:val="-2"/>
          <w:sz w:val="24"/>
          <w:szCs w:val="24"/>
          <w:lang w:val="sr-Cyrl-RS" w:eastAsia="zh-CN"/>
        </w:rPr>
        <w:t>Закључна оцена</w:t>
      </w:r>
    </w:p>
    <w:p w14:paraId="63A41A89" w14:textId="77777777" w:rsidR="008C5E2A" w:rsidRDefault="006644E1">
      <w:pPr>
        <w:pStyle w:val="ListParagraph"/>
        <w:tabs>
          <w:tab w:val="left" w:pos="282"/>
        </w:tabs>
        <w:spacing w:before="41"/>
        <w:ind w:left="23" w:firstLine="0"/>
        <w:jc w:val="both"/>
        <w:rPr>
          <w:spacing w:val="-2"/>
          <w:sz w:val="24"/>
          <w:szCs w:val="24"/>
          <w:lang w:val="sr-Cyrl-RS"/>
        </w:rPr>
      </w:pPr>
      <w:r>
        <w:rPr>
          <w:spacing w:val="-2"/>
          <w:sz w:val="24"/>
          <w:szCs w:val="24"/>
          <w:lang w:val="sr-Cyrl-RS" w:eastAsia="zh-CN"/>
        </w:rPr>
        <w:t>Закључна оцена утврђује се на крају првог и другог полугодишта на основу свих</w:t>
      </w:r>
      <w:r>
        <w:rPr>
          <w:spacing w:val="-2"/>
          <w:sz w:val="24"/>
          <w:szCs w:val="24"/>
          <w:lang w:val="en-US" w:eastAsia="zh-CN"/>
        </w:rPr>
        <w:t xml:space="preserve"> </w:t>
      </w:r>
      <w:r>
        <w:rPr>
          <w:spacing w:val="-2"/>
          <w:sz w:val="24"/>
          <w:szCs w:val="24"/>
          <w:lang w:val="sr-Cyrl-RS" w:eastAsia="zh-CN"/>
        </w:rPr>
        <w:t xml:space="preserve">појединачних оцена које су унете у дневник од почетка школске године. </w:t>
      </w:r>
      <w:r>
        <w:rPr>
          <w:spacing w:val="-2"/>
          <w:sz w:val="24"/>
          <w:szCs w:val="24"/>
          <w:lang w:val="sr-Cyrl-RS"/>
        </w:rPr>
        <w:t>Закључна оцена</w:t>
      </w:r>
      <w:r w:rsidRPr="0018004B">
        <w:rPr>
          <w:spacing w:val="-2"/>
          <w:sz w:val="24"/>
          <w:szCs w:val="24"/>
          <w:lang w:val="sr-Cyrl-RS"/>
        </w:rPr>
        <w:t xml:space="preserve"> </w:t>
      </w:r>
      <w:r>
        <w:rPr>
          <w:spacing w:val="-2"/>
          <w:sz w:val="24"/>
          <w:szCs w:val="24"/>
          <w:lang w:val="sr-Cyrl-RS"/>
        </w:rPr>
        <w:t xml:space="preserve">на </w:t>
      </w:r>
      <w:r>
        <w:rPr>
          <w:spacing w:val="-2"/>
          <w:sz w:val="24"/>
          <w:szCs w:val="24"/>
          <w:lang w:val="sr-Cyrl-RS"/>
        </w:rPr>
        <w:t>полугодишту не узима се у обзир приликом утврђивања аритметичке средине.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6"/>
        <w:gridCol w:w="4646"/>
      </w:tblGrid>
      <w:tr w:rsidR="008C5E2A" w14:paraId="0CA9E555" w14:textId="77777777">
        <w:tc>
          <w:tcPr>
            <w:tcW w:w="4646" w:type="dxa"/>
          </w:tcPr>
          <w:p w14:paraId="299AD70F" w14:textId="77777777" w:rsidR="008C5E2A" w:rsidRDefault="006644E1">
            <w:pPr>
              <w:pStyle w:val="ListParagraph"/>
              <w:tabs>
                <w:tab w:val="left" w:pos="282"/>
              </w:tabs>
              <w:spacing w:before="41"/>
              <w:ind w:left="0" w:firstLine="0"/>
              <w:jc w:val="center"/>
              <w:rPr>
                <w:b/>
                <w:bCs/>
                <w:spacing w:val="-2"/>
                <w:sz w:val="24"/>
                <w:szCs w:val="24"/>
                <w:lang w:val="sr-Cyrl-RS"/>
              </w:rPr>
            </w:pPr>
            <w:r>
              <w:rPr>
                <w:b/>
                <w:bCs/>
                <w:spacing w:val="-2"/>
                <w:lang w:val="sr-Cyrl-RS"/>
              </w:rPr>
              <w:t>ЗАКЉУЧНА ОЦЕНА</w:t>
            </w:r>
          </w:p>
        </w:tc>
        <w:tc>
          <w:tcPr>
            <w:tcW w:w="4646" w:type="dxa"/>
          </w:tcPr>
          <w:p w14:paraId="34391365" w14:textId="77777777" w:rsidR="008C5E2A" w:rsidRDefault="006644E1">
            <w:pPr>
              <w:pStyle w:val="ListParagraph"/>
              <w:tabs>
                <w:tab w:val="left" w:pos="282"/>
              </w:tabs>
              <w:spacing w:before="41"/>
              <w:ind w:left="0" w:firstLine="0"/>
              <w:jc w:val="center"/>
              <w:rPr>
                <w:b/>
                <w:bCs/>
                <w:spacing w:val="-2"/>
                <w:sz w:val="24"/>
                <w:szCs w:val="24"/>
                <w:lang w:val="sr-Cyrl-RS"/>
              </w:rPr>
            </w:pPr>
            <w:r>
              <w:rPr>
                <w:b/>
                <w:bCs/>
                <w:spacing w:val="-2"/>
                <w:lang w:val="sr-Cyrl-RS"/>
              </w:rPr>
              <w:t>АРИТМЕТИЧКА</w:t>
            </w:r>
            <w:r>
              <w:rPr>
                <w:b/>
                <w:bCs/>
                <w:spacing w:val="-2"/>
                <w:lang w:val="en-US"/>
              </w:rPr>
              <w:t xml:space="preserve"> </w:t>
            </w:r>
            <w:r>
              <w:rPr>
                <w:b/>
                <w:bCs/>
                <w:spacing w:val="-2"/>
                <w:lang w:val="sr-Cyrl-RS"/>
              </w:rPr>
              <w:t>СРЕДИНА СВИХ ОЦЕНА</w:t>
            </w:r>
          </w:p>
        </w:tc>
      </w:tr>
      <w:tr w:rsidR="008C5E2A" w14:paraId="07807234" w14:textId="77777777">
        <w:tc>
          <w:tcPr>
            <w:tcW w:w="4646" w:type="dxa"/>
          </w:tcPr>
          <w:p w14:paraId="6CCFA6F9" w14:textId="77777777" w:rsidR="008C5E2A" w:rsidRDefault="006644E1">
            <w:pPr>
              <w:pStyle w:val="ListParagraph"/>
              <w:tabs>
                <w:tab w:val="left" w:pos="282"/>
              </w:tabs>
              <w:spacing w:before="41"/>
              <w:ind w:left="0" w:firstLine="0"/>
              <w:jc w:val="center"/>
              <w:rPr>
                <w:spacing w:val="-2"/>
                <w:sz w:val="24"/>
                <w:szCs w:val="24"/>
                <w:lang w:val="sr-Cyrl-RS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>Недовољан (1)</w:t>
            </w:r>
          </w:p>
        </w:tc>
        <w:tc>
          <w:tcPr>
            <w:tcW w:w="4646" w:type="dxa"/>
          </w:tcPr>
          <w:p w14:paraId="75458807" w14:textId="77777777" w:rsidR="008C5E2A" w:rsidRDefault="006644E1">
            <w:pPr>
              <w:pStyle w:val="ListParagraph"/>
              <w:tabs>
                <w:tab w:val="left" w:pos="282"/>
              </w:tabs>
              <w:spacing w:before="41"/>
              <w:ind w:left="23" w:firstLine="0"/>
              <w:jc w:val="center"/>
              <w:rPr>
                <w:spacing w:val="-2"/>
                <w:sz w:val="24"/>
                <w:szCs w:val="24"/>
                <w:lang w:val="sr-Cyrl-RS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>1 – 1,49</w:t>
            </w:r>
          </w:p>
        </w:tc>
      </w:tr>
      <w:tr w:rsidR="008C5E2A" w14:paraId="02757E55" w14:textId="77777777">
        <w:tc>
          <w:tcPr>
            <w:tcW w:w="4646" w:type="dxa"/>
          </w:tcPr>
          <w:p w14:paraId="65A9D987" w14:textId="77777777" w:rsidR="008C5E2A" w:rsidRDefault="006644E1">
            <w:pPr>
              <w:pStyle w:val="ListParagraph"/>
              <w:tabs>
                <w:tab w:val="left" w:pos="282"/>
              </w:tabs>
              <w:spacing w:before="41"/>
              <w:ind w:left="0" w:firstLine="0"/>
              <w:jc w:val="center"/>
              <w:rPr>
                <w:spacing w:val="-2"/>
                <w:sz w:val="24"/>
                <w:szCs w:val="24"/>
                <w:lang w:val="sr-Cyrl-RS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>Довољан (2)</w:t>
            </w:r>
          </w:p>
        </w:tc>
        <w:tc>
          <w:tcPr>
            <w:tcW w:w="4646" w:type="dxa"/>
          </w:tcPr>
          <w:p w14:paraId="400B096D" w14:textId="77777777" w:rsidR="008C5E2A" w:rsidRDefault="006644E1">
            <w:pPr>
              <w:pStyle w:val="ListParagraph"/>
              <w:tabs>
                <w:tab w:val="left" w:pos="282"/>
              </w:tabs>
              <w:spacing w:before="41"/>
              <w:ind w:left="0" w:firstLine="0"/>
              <w:jc w:val="center"/>
              <w:rPr>
                <w:spacing w:val="-2"/>
                <w:sz w:val="24"/>
                <w:szCs w:val="24"/>
                <w:lang w:val="sr-Cyrl-RS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>1,50 – 2,49</w:t>
            </w:r>
          </w:p>
        </w:tc>
      </w:tr>
      <w:tr w:rsidR="008C5E2A" w14:paraId="1119738F" w14:textId="77777777">
        <w:tc>
          <w:tcPr>
            <w:tcW w:w="4646" w:type="dxa"/>
          </w:tcPr>
          <w:p w14:paraId="707C2D49" w14:textId="77777777" w:rsidR="008C5E2A" w:rsidRDefault="006644E1">
            <w:pPr>
              <w:pStyle w:val="ListParagraph"/>
              <w:tabs>
                <w:tab w:val="left" w:pos="282"/>
              </w:tabs>
              <w:spacing w:before="41"/>
              <w:ind w:left="0" w:firstLine="0"/>
              <w:jc w:val="center"/>
              <w:rPr>
                <w:spacing w:val="-2"/>
                <w:sz w:val="24"/>
                <w:szCs w:val="24"/>
                <w:lang w:val="sr-Cyrl-RS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>Добар (3)</w:t>
            </w:r>
          </w:p>
        </w:tc>
        <w:tc>
          <w:tcPr>
            <w:tcW w:w="4646" w:type="dxa"/>
          </w:tcPr>
          <w:p w14:paraId="66E24261" w14:textId="77777777" w:rsidR="008C5E2A" w:rsidRDefault="006644E1">
            <w:pPr>
              <w:pStyle w:val="ListParagraph"/>
              <w:tabs>
                <w:tab w:val="left" w:pos="282"/>
              </w:tabs>
              <w:spacing w:before="41"/>
              <w:ind w:left="0" w:firstLine="0"/>
              <w:jc w:val="center"/>
              <w:rPr>
                <w:spacing w:val="-2"/>
                <w:sz w:val="24"/>
                <w:szCs w:val="24"/>
                <w:lang w:val="sr-Cyrl-RS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>2,50 – 3,49</w:t>
            </w:r>
          </w:p>
        </w:tc>
      </w:tr>
      <w:tr w:rsidR="008C5E2A" w14:paraId="014DA9D3" w14:textId="77777777">
        <w:tc>
          <w:tcPr>
            <w:tcW w:w="4646" w:type="dxa"/>
          </w:tcPr>
          <w:p w14:paraId="1872F324" w14:textId="77777777" w:rsidR="008C5E2A" w:rsidRDefault="006644E1">
            <w:pPr>
              <w:pStyle w:val="ListParagraph"/>
              <w:tabs>
                <w:tab w:val="left" w:pos="282"/>
              </w:tabs>
              <w:spacing w:before="41"/>
              <w:ind w:left="0" w:firstLine="0"/>
              <w:jc w:val="center"/>
              <w:rPr>
                <w:spacing w:val="-2"/>
                <w:sz w:val="24"/>
                <w:szCs w:val="24"/>
                <w:lang w:val="sr-Cyrl-RS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>Врло добар (4)</w:t>
            </w:r>
          </w:p>
        </w:tc>
        <w:tc>
          <w:tcPr>
            <w:tcW w:w="4646" w:type="dxa"/>
          </w:tcPr>
          <w:p w14:paraId="0CE67CC8" w14:textId="77777777" w:rsidR="008C5E2A" w:rsidRDefault="006644E1">
            <w:pPr>
              <w:pStyle w:val="ListParagraph"/>
              <w:tabs>
                <w:tab w:val="left" w:pos="282"/>
              </w:tabs>
              <w:spacing w:before="41"/>
              <w:ind w:left="23" w:firstLine="0"/>
              <w:jc w:val="center"/>
              <w:rPr>
                <w:spacing w:val="-2"/>
                <w:sz w:val="24"/>
                <w:szCs w:val="24"/>
                <w:lang w:val="sr-Cyrl-RS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>3,50 – 4,49</w:t>
            </w:r>
          </w:p>
        </w:tc>
      </w:tr>
      <w:tr w:rsidR="008C5E2A" w14:paraId="7AA29909" w14:textId="77777777">
        <w:tc>
          <w:tcPr>
            <w:tcW w:w="4646" w:type="dxa"/>
          </w:tcPr>
          <w:p w14:paraId="1B78BABA" w14:textId="77777777" w:rsidR="008C5E2A" w:rsidRDefault="006644E1">
            <w:pPr>
              <w:pStyle w:val="ListParagraph"/>
              <w:tabs>
                <w:tab w:val="left" w:pos="282"/>
              </w:tabs>
              <w:spacing w:before="41"/>
              <w:ind w:left="0" w:firstLine="0"/>
              <w:jc w:val="center"/>
              <w:rPr>
                <w:spacing w:val="-2"/>
                <w:sz w:val="24"/>
                <w:szCs w:val="24"/>
                <w:lang w:val="sr-Cyrl-RS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>Одличан (5)</w:t>
            </w:r>
          </w:p>
        </w:tc>
        <w:tc>
          <w:tcPr>
            <w:tcW w:w="4646" w:type="dxa"/>
          </w:tcPr>
          <w:p w14:paraId="01A03875" w14:textId="77777777" w:rsidR="008C5E2A" w:rsidRDefault="006644E1">
            <w:pPr>
              <w:pStyle w:val="ListParagraph"/>
              <w:tabs>
                <w:tab w:val="left" w:pos="282"/>
              </w:tabs>
              <w:spacing w:before="41"/>
              <w:ind w:left="0" w:firstLine="0"/>
              <w:jc w:val="center"/>
              <w:rPr>
                <w:spacing w:val="-2"/>
                <w:sz w:val="24"/>
                <w:szCs w:val="24"/>
                <w:lang w:val="sr-Cyrl-RS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>4,50 – 5,00</w:t>
            </w:r>
          </w:p>
        </w:tc>
      </w:tr>
    </w:tbl>
    <w:p w14:paraId="4AD5DD20" w14:textId="26325887" w:rsidR="008C5E2A" w:rsidRDefault="006644E1">
      <w:pPr>
        <w:pStyle w:val="ListParagraph"/>
        <w:tabs>
          <w:tab w:val="left" w:pos="282"/>
        </w:tabs>
        <w:spacing w:before="41"/>
        <w:ind w:left="23" w:firstLine="0"/>
        <w:jc w:val="both"/>
        <w:rPr>
          <w:spacing w:val="-2"/>
          <w:sz w:val="24"/>
          <w:szCs w:val="24"/>
          <w:lang w:val="sr-Cyrl-RS"/>
        </w:rPr>
      </w:pPr>
      <w:r>
        <w:rPr>
          <w:spacing w:val="-2"/>
          <w:sz w:val="24"/>
          <w:szCs w:val="24"/>
          <w:lang w:val="sr-Cyrl-RS" w:eastAsia="zh-CN"/>
        </w:rPr>
        <w:t xml:space="preserve">У </w:t>
      </w:r>
      <w:r>
        <w:rPr>
          <w:spacing w:val="-2"/>
          <w:sz w:val="24"/>
          <w:szCs w:val="24"/>
          <w:lang w:val="sr-Cyrl-RS" w:eastAsia="zh-CN"/>
        </w:rPr>
        <w:t xml:space="preserve">закључну оцену улазе све белешке праћења рада ученика. </w:t>
      </w:r>
      <w:r>
        <w:rPr>
          <w:spacing w:val="-2"/>
          <w:sz w:val="24"/>
          <w:szCs w:val="24"/>
          <w:lang w:val="sr-Cyrl-RS"/>
        </w:rPr>
        <w:t>То подразумева описно праћење ученика у наставничкој свесци као што су: различите способности ученика, марљивост и залагање, однос према раду, однос према наставнику и осталим ученицима, школској имови</w:t>
      </w:r>
      <w:r>
        <w:rPr>
          <w:spacing w:val="-2"/>
          <w:sz w:val="24"/>
          <w:szCs w:val="24"/>
          <w:lang w:val="sr-Cyrl-RS"/>
        </w:rPr>
        <w:t>ни, животној средини у окружењу школе, напредовање или назадовање у раду, уредност, интерес</w:t>
      </w:r>
      <w:r w:rsidR="00C01509">
        <w:rPr>
          <w:spacing w:val="-2"/>
          <w:sz w:val="24"/>
          <w:szCs w:val="24"/>
          <w:lang w:val="sr-Cyrl-RS"/>
        </w:rPr>
        <w:t>овање</w:t>
      </w:r>
      <w:r>
        <w:rPr>
          <w:spacing w:val="-2"/>
          <w:sz w:val="24"/>
          <w:szCs w:val="24"/>
          <w:lang w:val="sr-Cyrl-RS"/>
        </w:rPr>
        <w:t xml:space="preserve"> за предмет и слично.</w:t>
      </w:r>
      <w:bookmarkStart w:id="1" w:name="Srpski-jezik-kriterijumi-ocenjivanja.pdf"/>
      <w:bookmarkEnd w:id="1"/>
    </w:p>
    <w:p w14:paraId="1026A6FF" w14:textId="35E12DEC" w:rsidR="0018004B" w:rsidRDefault="0018004B">
      <w:pPr>
        <w:pStyle w:val="ListParagraph"/>
        <w:tabs>
          <w:tab w:val="left" w:pos="282"/>
        </w:tabs>
        <w:spacing w:before="41"/>
        <w:ind w:left="23" w:firstLine="0"/>
        <w:jc w:val="both"/>
        <w:rPr>
          <w:spacing w:val="-2"/>
          <w:sz w:val="24"/>
          <w:szCs w:val="24"/>
          <w:lang w:val="sr-Cyrl-RS"/>
        </w:rPr>
      </w:pPr>
    </w:p>
    <w:p w14:paraId="1AAB93CC" w14:textId="4351C383" w:rsidR="0018004B" w:rsidRDefault="0018004B">
      <w:pPr>
        <w:pStyle w:val="ListParagraph"/>
        <w:tabs>
          <w:tab w:val="left" w:pos="282"/>
        </w:tabs>
        <w:spacing w:before="41"/>
        <w:ind w:left="23" w:firstLine="0"/>
        <w:jc w:val="both"/>
        <w:rPr>
          <w:spacing w:val="-2"/>
          <w:sz w:val="24"/>
          <w:szCs w:val="24"/>
          <w:lang w:val="sr-Cyrl-RS"/>
        </w:rPr>
      </w:pPr>
    </w:p>
    <w:p w14:paraId="32C66097" w14:textId="7F745F30" w:rsidR="0018004B" w:rsidRDefault="0018004B">
      <w:pPr>
        <w:pStyle w:val="ListParagraph"/>
        <w:tabs>
          <w:tab w:val="left" w:pos="282"/>
        </w:tabs>
        <w:spacing w:before="41"/>
        <w:ind w:left="23" w:firstLine="0"/>
        <w:jc w:val="both"/>
        <w:rPr>
          <w:spacing w:val="-2"/>
          <w:sz w:val="24"/>
          <w:szCs w:val="24"/>
          <w:lang w:val="sr-Cyrl-RS"/>
        </w:rPr>
      </w:pPr>
    </w:p>
    <w:p w14:paraId="2E74A894" w14:textId="4C73FE39" w:rsidR="0018004B" w:rsidRDefault="0018004B">
      <w:pPr>
        <w:pStyle w:val="ListParagraph"/>
        <w:tabs>
          <w:tab w:val="left" w:pos="282"/>
        </w:tabs>
        <w:spacing w:before="41"/>
        <w:ind w:left="23" w:firstLine="0"/>
        <w:jc w:val="both"/>
        <w:rPr>
          <w:spacing w:val="-2"/>
          <w:sz w:val="24"/>
          <w:szCs w:val="24"/>
          <w:lang w:val="sr-Cyrl-RS"/>
        </w:rPr>
      </w:pPr>
    </w:p>
    <w:p w14:paraId="18EC9CFD" w14:textId="484F45F0" w:rsidR="0018004B" w:rsidRDefault="0018004B">
      <w:pPr>
        <w:pStyle w:val="ListParagraph"/>
        <w:tabs>
          <w:tab w:val="left" w:pos="282"/>
        </w:tabs>
        <w:spacing w:before="41"/>
        <w:ind w:left="23" w:firstLine="0"/>
        <w:jc w:val="both"/>
        <w:rPr>
          <w:spacing w:val="-2"/>
          <w:sz w:val="24"/>
          <w:szCs w:val="24"/>
          <w:lang w:val="sr-Cyrl-RS"/>
        </w:rPr>
      </w:pPr>
    </w:p>
    <w:p w14:paraId="243AF296" w14:textId="77777777" w:rsidR="0018004B" w:rsidRPr="0018004B" w:rsidRDefault="0018004B">
      <w:pPr>
        <w:pStyle w:val="ListParagraph"/>
        <w:tabs>
          <w:tab w:val="left" w:pos="282"/>
        </w:tabs>
        <w:spacing w:before="41"/>
        <w:ind w:left="23" w:firstLine="0"/>
        <w:jc w:val="both"/>
        <w:rPr>
          <w:sz w:val="24"/>
          <w:szCs w:val="24"/>
          <w:lang w:val="sr-Cyrl-RS" w:eastAsia="zh-CN"/>
        </w:rPr>
      </w:pPr>
    </w:p>
    <w:sectPr w:rsidR="0018004B" w:rsidRPr="0018004B">
      <w:pgSz w:w="11910" w:h="16840"/>
      <w:pgMar w:top="62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2B3EA" w14:textId="77777777" w:rsidR="006644E1" w:rsidRDefault="006644E1">
      <w:r>
        <w:separator/>
      </w:r>
    </w:p>
  </w:endnote>
  <w:endnote w:type="continuationSeparator" w:id="0">
    <w:p w14:paraId="7D943DF2" w14:textId="77777777" w:rsidR="006644E1" w:rsidRDefault="0066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7757" w14:textId="77777777" w:rsidR="006644E1" w:rsidRDefault="006644E1">
      <w:r>
        <w:separator/>
      </w:r>
    </w:p>
  </w:footnote>
  <w:footnote w:type="continuationSeparator" w:id="0">
    <w:p w14:paraId="75A32A41" w14:textId="77777777" w:rsidR="006644E1" w:rsidRDefault="00664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3826F9"/>
    <w:multiLevelType w:val="singleLevel"/>
    <w:tmpl w:val="B43826F9"/>
    <w:lvl w:ilvl="0">
      <w:start w:val="1"/>
      <w:numFmt w:val="decimal"/>
      <w:lvlText w:val="%1)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" w15:restartNumberingAfterBreak="0">
    <w:nsid w:val="03D62ECE"/>
    <w:multiLevelType w:val="multilevel"/>
    <w:tmpl w:val="03D62ECE"/>
    <w:lvl w:ilvl="0">
      <w:start w:val="1"/>
      <w:numFmt w:val="decimal"/>
      <w:lvlText w:val="%1)"/>
      <w:lvlJc w:val="left"/>
      <w:pPr>
        <w:tabs>
          <w:tab w:val="left" w:pos="420"/>
        </w:tabs>
        <w:ind w:left="70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zh-CN" w:eastAsia="en-US" w:bidi="ar-SA"/>
      </w:rPr>
    </w:lvl>
    <w:lvl w:ilvl="1">
      <w:numFmt w:val="bullet"/>
      <w:lvlText w:val="•"/>
      <w:lvlJc w:val="left"/>
      <w:pPr>
        <w:tabs>
          <w:tab w:val="left" w:pos="420"/>
        </w:tabs>
        <w:ind w:left="1579" w:hanging="260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tabs>
          <w:tab w:val="left" w:pos="420"/>
        </w:tabs>
        <w:ind w:left="2458" w:hanging="260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tabs>
          <w:tab w:val="left" w:pos="420"/>
        </w:tabs>
        <w:ind w:left="3337" w:hanging="260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tabs>
          <w:tab w:val="left" w:pos="420"/>
        </w:tabs>
        <w:ind w:left="4216" w:hanging="260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tabs>
          <w:tab w:val="left" w:pos="420"/>
        </w:tabs>
        <w:ind w:left="5096" w:hanging="260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tabs>
          <w:tab w:val="left" w:pos="420"/>
        </w:tabs>
        <w:ind w:left="5975" w:hanging="260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tabs>
          <w:tab w:val="left" w:pos="420"/>
        </w:tabs>
        <w:ind w:left="6854" w:hanging="260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tabs>
          <w:tab w:val="left" w:pos="420"/>
        </w:tabs>
        <w:ind w:left="7733" w:hanging="260"/>
      </w:pPr>
      <w:rPr>
        <w:rFonts w:hint="default"/>
        <w:lang w:val="zh-CN" w:eastAsia="en-US" w:bidi="ar-SA"/>
      </w:rPr>
    </w:lvl>
  </w:abstractNum>
  <w:abstractNum w:abstractNumId="2" w15:restartNumberingAfterBreak="0">
    <w:nsid w:val="191450BB"/>
    <w:multiLevelType w:val="hybridMultilevel"/>
    <w:tmpl w:val="BC8A69DE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8C0AFB"/>
    <w:multiLevelType w:val="hybridMultilevel"/>
    <w:tmpl w:val="DC08CDDA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B654F3"/>
    <w:multiLevelType w:val="multilevel"/>
    <w:tmpl w:val="25B654F3"/>
    <w:lvl w:ilvl="0">
      <w:start w:val="1"/>
      <w:numFmt w:val="decimal"/>
      <w:lvlText w:val="%1)"/>
      <w:lvlJc w:val="left"/>
      <w:pPr>
        <w:ind w:left="23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zh-CN" w:eastAsia="en-US" w:bidi="ar-SA"/>
      </w:rPr>
    </w:lvl>
    <w:lvl w:ilvl="1">
      <w:numFmt w:val="bullet"/>
      <w:lvlText w:val="•"/>
      <w:lvlJc w:val="left"/>
      <w:pPr>
        <w:ind w:left="925" w:hanging="260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1830" w:hanging="260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2735" w:hanging="260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3640" w:hanging="260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4546" w:hanging="260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5451" w:hanging="260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6356" w:hanging="260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7261" w:hanging="260"/>
      </w:pPr>
      <w:rPr>
        <w:rFonts w:hint="default"/>
        <w:lang w:val="zh-CN" w:eastAsia="en-US" w:bidi="ar-SA"/>
      </w:rPr>
    </w:lvl>
  </w:abstractNum>
  <w:abstractNum w:abstractNumId="5" w15:restartNumberingAfterBreak="0">
    <w:nsid w:val="37561FC1"/>
    <w:multiLevelType w:val="hybridMultilevel"/>
    <w:tmpl w:val="C7BC24CE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9ADCABA"/>
    <w:multiLevelType w:val="multilevel"/>
    <w:tmpl w:val="59ADCABA"/>
    <w:lvl w:ilvl="0">
      <w:numFmt w:val="bullet"/>
      <w:lvlText w:val="•"/>
      <w:lvlJc w:val="left"/>
      <w:pPr>
        <w:ind w:left="23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zh-CN" w:eastAsia="en-US" w:bidi="ar-SA"/>
      </w:rPr>
    </w:lvl>
    <w:lvl w:ilvl="1">
      <w:numFmt w:val="bullet"/>
      <w:lvlText w:val="●"/>
      <w:lvlJc w:val="left"/>
      <w:pPr>
        <w:ind w:left="743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zh-CN" w:eastAsia="en-US" w:bidi="ar-SA"/>
      </w:rPr>
    </w:lvl>
    <w:lvl w:ilvl="2">
      <w:numFmt w:val="bullet"/>
      <w:lvlText w:val="•"/>
      <w:lvlJc w:val="left"/>
      <w:pPr>
        <w:ind w:left="1665" w:hanging="360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2591" w:hanging="360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3517" w:hanging="360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4443" w:hanging="360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5369" w:hanging="360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6294" w:hanging="360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7220" w:hanging="360"/>
      </w:pPr>
      <w:rPr>
        <w:rFonts w:hint="default"/>
        <w:lang w:val="zh-CN" w:eastAsia="en-US" w:bidi="ar-S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2A"/>
    <w:rsid w:val="0018004B"/>
    <w:rsid w:val="006644E1"/>
    <w:rsid w:val="008C5E2A"/>
    <w:rsid w:val="00C01509"/>
    <w:rsid w:val="02E43704"/>
    <w:rsid w:val="033101CB"/>
    <w:rsid w:val="083D1B91"/>
    <w:rsid w:val="085E5949"/>
    <w:rsid w:val="09AD0BF5"/>
    <w:rsid w:val="0B937689"/>
    <w:rsid w:val="0C6E60F3"/>
    <w:rsid w:val="0CF47247"/>
    <w:rsid w:val="0F56746D"/>
    <w:rsid w:val="0FF67C3E"/>
    <w:rsid w:val="11E21AA1"/>
    <w:rsid w:val="12F071B6"/>
    <w:rsid w:val="20361E67"/>
    <w:rsid w:val="23707F88"/>
    <w:rsid w:val="244C2E88"/>
    <w:rsid w:val="2DF055EB"/>
    <w:rsid w:val="33587740"/>
    <w:rsid w:val="351B3971"/>
    <w:rsid w:val="3971064D"/>
    <w:rsid w:val="401A063A"/>
    <w:rsid w:val="443F7A85"/>
    <w:rsid w:val="495A19E6"/>
    <w:rsid w:val="4B9E091B"/>
    <w:rsid w:val="544528D1"/>
    <w:rsid w:val="595E182C"/>
    <w:rsid w:val="607E0413"/>
    <w:rsid w:val="61C96668"/>
    <w:rsid w:val="6258043D"/>
    <w:rsid w:val="62654FFD"/>
    <w:rsid w:val="644B6786"/>
    <w:rsid w:val="6AD66FD5"/>
    <w:rsid w:val="72B3291B"/>
    <w:rsid w:val="7DCE6DFE"/>
    <w:rsid w:val="7F0E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B5AAF"/>
  <w15:docId w15:val="{C6BB9D06-E2A2-4D1C-A8C8-8D6A2272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/>
    </w:rPr>
  </w:style>
  <w:style w:type="paragraph" w:styleId="Heading1">
    <w:name w:val="heading 1"/>
    <w:basedOn w:val="Normal"/>
    <w:uiPriority w:val="1"/>
    <w:qFormat/>
    <w:pPr>
      <w:spacing w:before="231"/>
      <w:ind w:left="431" w:right="1641" w:hanging="271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65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23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o.edu.rs/wp-content/uploads/2017/12/Opsti-standardi-postignuca-za-kraj-osnovnog-obrazovanja-za-strani-jezi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o.edu.rs/wp-content/uploads/2017/12/Opsti-standardi-postignuca-za-kraj-osnovnog-obrazovanja-za-strani-jezi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2589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Jovana</cp:lastModifiedBy>
  <cp:revision>2</cp:revision>
  <dcterms:created xsi:type="dcterms:W3CDTF">2025-01-16T16:41:00Z</dcterms:created>
  <dcterms:modified xsi:type="dcterms:W3CDTF">2025-01-16T16:41:00Z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Nitro Pro 13 (13.35.3.685)</vt:lpwstr>
  </property>
  <property fmtid="{D5CDD505-2E9C-101B-9397-08002B2CF9AE}" pid="4" name="LastSaved">
    <vt:filetime>2025-01-15T00:00:00Z</vt:filetime>
  </property>
  <property fmtid="{D5CDD505-2E9C-101B-9397-08002B2CF9AE}" pid="5" name="KSOProductBuildVer">
    <vt:lpwstr>2057-12.2.0.19805</vt:lpwstr>
  </property>
  <property fmtid="{D5CDD505-2E9C-101B-9397-08002B2CF9AE}" pid="6" name="ICV">
    <vt:lpwstr>F0BAAE133D0943DE83815C7C996EC6EC_12</vt:lpwstr>
  </property>
</Properties>
</file>